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248F" w:rsidRPr="0030048D" w:rsidRDefault="002A744A" w:rsidP="002F47E2">
      <w:pPr>
        <w:jc w:val="center"/>
      </w:pPr>
      <w:bookmarkStart w:id="0" w:name="_GoBack"/>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pt;height:70.5pt" fillcolor="red" strokecolor="red">
            <v:shadow color="#868686"/>
            <v:textpath style="font-family:&quot;宋体&quot;;font-size:40pt;font-weight:bold;v-text-kern:t" trim="t" fitpath="t" string="中共青岛市人民政府研究室机关委员会"/>
          </v:shape>
        </w:pict>
      </w:r>
      <w:bookmarkEnd w:id="0"/>
    </w:p>
    <w:tbl>
      <w:tblPr>
        <w:tblW w:w="9300" w:type="dxa"/>
        <w:jc w:val="center"/>
        <w:tblBorders>
          <w:bottom w:val="thickThinLargeGap" w:sz="24" w:space="0" w:color="FF0000"/>
          <w:insideH w:val="thinThickLargeGap" w:sz="24" w:space="0" w:color="FF0000"/>
          <w:insideV w:val="thinThickLargeGap" w:sz="18" w:space="0" w:color="FF0000"/>
        </w:tblBorders>
        <w:tblLook w:val="04A0"/>
      </w:tblPr>
      <w:tblGrid>
        <w:gridCol w:w="9300"/>
      </w:tblGrid>
      <w:tr w:rsidR="00D0248F" w:rsidRPr="00484E5B" w:rsidTr="00CA140F">
        <w:trPr>
          <w:trHeight w:hRule="exact" w:val="85"/>
          <w:jc w:val="center"/>
        </w:trPr>
        <w:tc>
          <w:tcPr>
            <w:tcW w:w="9300" w:type="dxa"/>
            <w:tcBorders>
              <w:top w:val="nil"/>
              <w:bottom w:val="thinThickMediumGap" w:sz="24" w:space="0" w:color="FF0000"/>
            </w:tcBorders>
            <w:noWrap/>
          </w:tcPr>
          <w:p w:rsidR="00D0248F" w:rsidRPr="003F50F1" w:rsidRDefault="00D0248F" w:rsidP="00741B9D">
            <w:pPr>
              <w:adjustRightInd w:val="0"/>
              <w:snapToGrid w:val="0"/>
              <w:spacing w:line="940" w:lineRule="exact"/>
              <w:rPr>
                <w:rFonts w:ascii="方正小标宋_GBK" w:eastAsia="方正小标宋_GBK" w:hAnsi="文星标宋"/>
                <w:color w:val="FF0000"/>
                <w:w w:val="80"/>
                <w:position w:val="6"/>
                <w:sz w:val="88"/>
                <w:szCs w:val="88"/>
              </w:rPr>
            </w:pPr>
          </w:p>
        </w:tc>
      </w:tr>
    </w:tbl>
    <w:p w:rsidR="00FF7AC1" w:rsidRDefault="00FF7AC1" w:rsidP="00900857">
      <w:r>
        <w:tab/>
      </w:r>
    </w:p>
    <w:p w:rsidR="003251B0" w:rsidRPr="003251B0" w:rsidRDefault="003251B0" w:rsidP="003251B0">
      <w:pPr>
        <w:spacing w:line="520" w:lineRule="exact"/>
        <w:jc w:val="center"/>
        <w:rPr>
          <w:rFonts w:asciiTheme="majorEastAsia" w:eastAsiaTheme="majorEastAsia" w:hAnsiTheme="majorEastAsia"/>
          <w:b/>
          <w:snapToGrid w:val="0"/>
          <w:kern w:val="0"/>
          <w:sz w:val="44"/>
          <w:szCs w:val="44"/>
        </w:rPr>
      </w:pPr>
    </w:p>
    <w:p w:rsidR="003251B0" w:rsidRPr="003251B0" w:rsidRDefault="00E66A6A" w:rsidP="003251B0">
      <w:pPr>
        <w:spacing w:line="520" w:lineRule="exact"/>
        <w:jc w:val="center"/>
        <w:rPr>
          <w:rFonts w:asciiTheme="majorEastAsia" w:eastAsiaTheme="majorEastAsia" w:hAnsiTheme="majorEastAsia"/>
          <w:b/>
          <w:snapToGrid w:val="0"/>
          <w:kern w:val="0"/>
          <w:sz w:val="44"/>
          <w:szCs w:val="44"/>
        </w:rPr>
      </w:pPr>
      <w:r>
        <w:rPr>
          <w:rFonts w:asciiTheme="majorEastAsia" w:eastAsiaTheme="majorEastAsia" w:hAnsiTheme="majorEastAsia" w:hint="eastAsia"/>
          <w:b/>
          <w:snapToGrid w:val="0"/>
          <w:kern w:val="0"/>
          <w:sz w:val="44"/>
          <w:szCs w:val="44"/>
        </w:rPr>
        <w:t>2</w:t>
      </w:r>
      <w:r w:rsidR="00984C66">
        <w:rPr>
          <w:rFonts w:asciiTheme="majorEastAsia" w:eastAsiaTheme="majorEastAsia" w:hAnsiTheme="majorEastAsia"/>
          <w:b/>
          <w:snapToGrid w:val="0"/>
          <w:kern w:val="0"/>
          <w:sz w:val="44"/>
          <w:szCs w:val="44"/>
        </w:rPr>
        <w:t>0</w:t>
      </w:r>
      <w:r>
        <w:rPr>
          <w:rFonts w:asciiTheme="majorEastAsia" w:eastAsiaTheme="majorEastAsia" w:hAnsiTheme="majorEastAsia" w:hint="eastAsia"/>
          <w:b/>
          <w:snapToGrid w:val="0"/>
          <w:kern w:val="0"/>
          <w:sz w:val="44"/>
          <w:szCs w:val="44"/>
        </w:rPr>
        <w:t>2</w:t>
      </w:r>
      <w:r w:rsidR="004D5FC0">
        <w:rPr>
          <w:rFonts w:asciiTheme="majorEastAsia" w:eastAsiaTheme="majorEastAsia" w:hAnsiTheme="majorEastAsia" w:hint="eastAsia"/>
          <w:b/>
          <w:snapToGrid w:val="0"/>
          <w:kern w:val="0"/>
          <w:sz w:val="44"/>
          <w:szCs w:val="44"/>
        </w:rPr>
        <w:t>3</w:t>
      </w:r>
      <w:r w:rsidR="00FF7AC1" w:rsidRPr="003251B0">
        <w:rPr>
          <w:rFonts w:asciiTheme="majorEastAsia" w:eastAsiaTheme="majorEastAsia" w:hAnsiTheme="majorEastAsia" w:hint="eastAsia"/>
          <w:b/>
          <w:snapToGrid w:val="0"/>
          <w:kern w:val="0"/>
          <w:sz w:val="44"/>
          <w:szCs w:val="44"/>
        </w:rPr>
        <w:t>年</w:t>
      </w:r>
      <w:r w:rsidR="00244EF1">
        <w:rPr>
          <w:rFonts w:asciiTheme="majorEastAsia" w:eastAsiaTheme="majorEastAsia" w:hAnsiTheme="majorEastAsia" w:hint="eastAsia"/>
          <w:b/>
          <w:snapToGrid w:val="0"/>
          <w:kern w:val="0"/>
          <w:sz w:val="44"/>
          <w:szCs w:val="44"/>
        </w:rPr>
        <w:t>7</w:t>
      </w:r>
      <w:r w:rsidR="00D34860">
        <w:rPr>
          <w:rFonts w:asciiTheme="majorEastAsia" w:eastAsiaTheme="majorEastAsia" w:hAnsiTheme="majorEastAsia" w:hint="eastAsia"/>
          <w:b/>
          <w:snapToGrid w:val="0"/>
          <w:kern w:val="0"/>
          <w:sz w:val="44"/>
          <w:szCs w:val="44"/>
        </w:rPr>
        <w:t>月</w:t>
      </w:r>
      <w:r w:rsidR="00FF7AC1" w:rsidRPr="003251B0">
        <w:rPr>
          <w:rFonts w:asciiTheme="majorEastAsia" w:eastAsiaTheme="majorEastAsia" w:hAnsiTheme="majorEastAsia" w:hint="eastAsia"/>
          <w:b/>
          <w:snapToGrid w:val="0"/>
          <w:kern w:val="0"/>
          <w:sz w:val="44"/>
          <w:szCs w:val="44"/>
        </w:rPr>
        <w:t>份“三会一课”</w:t>
      </w:r>
      <w:r w:rsidR="00C00A7A" w:rsidRPr="00C00A7A">
        <w:rPr>
          <w:rFonts w:hint="eastAsia"/>
        </w:rPr>
        <w:t xml:space="preserve"> </w:t>
      </w:r>
      <w:r w:rsidR="00C00A7A" w:rsidRPr="00C00A7A">
        <w:rPr>
          <w:rFonts w:asciiTheme="majorEastAsia" w:eastAsiaTheme="majorEastAsia" w:hAnsiTheme="majorEastAsia" w:hint="eastAsia"/>
          <w:b/>
          <w:snapToGrid w:val="0"/>
          <w:kern w:val="0"/>
          <w:sz w:val="44"/>
          <w:szCs w:val="44"/>
        </w:rPr>
        <w:t>暨</w:t>
      </w:r>
    </w:p>
    <w:p w:rsidR="00FF7AC1" w:rsidRPr="003251B0" w:rsidRDefault="00FF7AC1" w:rsidP="003251B0">
      <w:pPr>
        <w:spacing w:line="520" w:lineRule="exact"/>
        <w:jc w:val="center"/>
        <w:rPr>
          <w:rFonts w:asciiTheme="majorEastAsia" w:eastAsiaTheme="majorEastAsia" w:hAnsiTheme="majorEastAsia"/>
          <w:b/>
          <w:snapToGrid w:val="0"/>
          <w:kern w:val="0"/>
          <w:sz w:val="44"/>
          <w:szCs w:val="44"/>
        </w:rPr>
      </w:pPr>
      <w:r w:rsidRPr="003251B0">
        <w:rPr>
          <w:rFonts w:asciiTheme="majorEastAsia" w:eastAsiaTheme="majorEastAsia" w:hAnsiTheme="majorEastAsia" w:hint="eastAsia"/>
          <w:b/>
          <w:snapToGrid w:val="0"/>
          <w:kern w:val="0"/>
          <w:sz w:val="44"/>
          <w:szCs w:val="44"/>
        </w:rPr>
        <w:t>主题党日活动计划安排</w:t>
      </w:r>
    </w:p>
    <w:p w:rsidR="00FF7AC1" w:rsidRPr="00E65288" w:rsidRDefault="00FF7AC1" w:rsidP="0009713B">
      <w:pPr>
        <w:spacing w:line="520" w:lineRule="exact"/>
        <w:rPr>
          <w:snapToGrid w:val="0"/>
          <w:kern w:val="0"/>
        </w:rPr>
      </w:pPr>
    </w:p>
    <w:p w:rsidR="00FF7AC1" w:rsidRPr="00E65288" w:rsidRDefault="00FF7AC1" w:rsidP="0009713B">
      <w:pPr>
        <w:spacing w:line="520" w:lineRule="exact"/>
        <w:rPr>
          <w:snapToGrid w:val="0"/>
          <w:kern w:val="0"/>
        </w:rPr>
      </w:pPr>
      <w:r w:rsidRPr="00E65288">
        <w:rPr>
          <w:rFonts w:hint="eastAsia"/>
          <w:snapToGrid w:val="0"/>
          <w:kern w:val="0"/>
        </w:rPr>
        <w:t>各党支部：</w:t>
      </w:r>
    </w:p>
    <w:p w:rsidR="00FF7AC1" w:rsidRPr="00E65288" w:rsidRDefault="00FF7AC1" w:rsidP="0009713B">
      <w:pPr>
        <w:spacing w:line="520" w:lineRule="exact"/>
        <w:rPr>
          <w:snapToGrid w:val="0"/>
          <w:kern w:val="0"/>
        </w:rPr>
      </w:pPr>
      <w:r w:rsidRPr="00E65288">
        <w:rPr>
          <w:rFonts w:hint="eastAsia"/>
          <w:snapToGrid w:val="0"/>
          <w:kern w:val="0"/>
        </w:rPr>
        <w:t xml:space="preserve">　　现将</w:t>
      </w:r>
      <w:r w:rsidR="00244EF1">
        <w:rPr>
          <w:rFonts w:hint="eastAsia"/>
          <w:snapToGrid w:val="0"/>
          <w:kern w:val="0"/>
        </w:rPr>
        <w:t>7</w:t>
      </w:r>
      <w:r w:rsidR="00D34860">
        <w:rPr>
          <w:rFonts w:hint="eastAsia"/>
          <w:snapToGrid w:val="0"/>
          <w:kern w:val="0"/>
        </w:rPr>
        <w:t>月</w:t>
      </w:r>
      <w:r w:rsidRPr="00E65288">
        <w:rPr>
          <w:rFonts w:hint="eastAsia"/>
          <w:snapToGrid w:val="0"/>
          <w:kern w:val="0"/>
        </w:rPr>
        <w:t>份“三会一课”</w:t>
      </w:r>
      <w:r w:rsidRPr="00E65288">
        <w:rPr>
          <w:snapToGrid w:val="0"/>
          <w:kern w:val="0"/>
        </w:rPr>
        <w:t xml:space="preserve"> </w:t>
      </w:r>
      <w:r w:rsidRPr="00E65288">
        <w:rPr>
          <w:rFonts w:hint="eastAsia"/>
          <w:snapToGrid w:val="0"/>
          <w:kern w:val="0"/>
        </w:rPr>
        <w:t>暨主题党日活动计划安排表印发给你们，请各支部按照计划</w:t>
      </w:r>
      <w:r w:rsidR="0009713B">
        <w:rPr>
          <w:rFonts w:hint="eastAsia"/>
          <w:snapToGrid w:val="0"/>
          <w:kern w:val="0"/>
        </w:rPr>
        <w:t>结合实际</w:t>
      </w:r>
      <w:r w:rsidRPr="00E65288">
        <w:rPr>
          <w:rFonts w:hint="eastAsia"/>
          <w:snapToGrid w:val="0"/>
          <w:kern w:val="0"/>
        </w:rPr>
        <w:t>认真落实。</w:t>
      </w:r>
    </w:p>
    <w:p w:rsidR="00FF7AC1" w:rsidRPr="00E65288" w:rsidRDefault="00FF7AC1" w:rsidP="0009713B">
      <w:pPr>
        <w:spacing w:line="520" w:lineRule="exact"/>
        <w:rPr>
          <w:b/>
          <w:snapToGrid w:val="0"/>
          <w:kern w:val="0"/>
        </w:rPr>
      </w:pPr>
      <w:r w:rsidRPr="00E65288">
        <w:rPr>
          <w:b/>
          <w:snapToGrid w:val="0"/>
          <w:kern w:val="0"/>
        </w:rPr>
        <w:t xml:space="preserve"> </w:t>
      </w:r>
    </w:p>
    <w:p w:rsidR="00FF7AC1" w:rsidRDefault="00FF7AC1" w:rsidP="00B47350">
      <w:pPr>
        <w:spacing w:line="520" w:lineRule="exact"/>
        <w:ind w:firstLineChars="200" w:firstLine="640"/>
        <w:rPr>
          <w:rFonts w:ascii="仿宋_GB2312" w:eastAsia="仿宋_GB2312"/>
          <w:snapToGrid w:val="0"/>
          <w:kern w:val="0"/>
        </w:rPr>
      </w:pPr>
      <w:r w:rsidRPr="00BC7330">
        <w:rPr>
          <w:rFonts w:ascii="仿宋_GB2312" w:eastAsia="仿宋_GB2312" w:hint="eastAsia"/>
          <w:snapToGrid w:val="0"/>
          <w:kern w:val="0"/>
        </w:rPr>
        <w:t>附</w:t>
      </w:r>
      <w:r w:rsidR="00004A55" w:rsidRPr="00BC7330">
        <w:rPr>
          <w:rFonts w:ascii="仿宋_GB2312" w:eastAsia="仿宋_GB2312" w:hint="eastAsia"/>
          <w:snapToGrid w:val="0"/>
          <w:kern w:val="0"/>
        </w:rPr>
        <w:t>件</w:t>
      </w:r>
      <w:r w:rsidRPr="00BC7330">
        <w:rPr>
          <w:rFonts w:ascii="仿宋_GB2312" w:eastAsia="仿宋_GB2312" w:hint="eastAsia"/>
          <w:snapToGrid w:val="0"/>
          <w:kern w:val="0"/>
        </w:rPr>
        <w:t>：</w:t>
      </w:r>
      <w:r w:rsidR="00244EF1">
        <w:rPr>
          <w:rFonts w:ascii="仿宋_GB2312" w:eastAsia="仿宋_GB2312" w:hint="eastAsia"/>
          <w:snapToGrid w:val="0"/>
          <w:kern w:val="0"/>
        </w:rPr>
        <w:t>7</w:t>
      </w:r>
      <w:r w:rsidR="00D34860">
        <w:rPr>
          <w:rFonts w:ascii="仿宋_GB2312" w:eastAsia="仿宋_GB2312" w:hint="eastAsia"/>
          <w:snapToGrid w:val="0"/>
          <w:kern w:val="0"/>
        </w:rPr>
        <w:t>月</w:t>
      </w:r>
      <w:r w:rsidRPr="00BC7330">
        <w:rPr>
          <w:rFonts w:ascii="仿宋_GB2312" w:eastAsia="仿宋_GB2312" w:hint="eastAsia"/>
          <w:snapToGrid w:val="0"/>
          <w:kern w:val="0"/>
        </w:rPr>
        <w:t>份“三会一课”及主题党日活动计划安排表</w:t>
      </w:r>
    </w:p>
    <w:p w:rsidR="00456A7C" w:rsidRPr="00BC7330" w:rsidRDefault="00B47350" w:rsidP="00FB5381">
      <w:pPr>
        <w:spacing w:line="520" w:lineRule="exact"/>
        <w:ind w:firstLineChars="200" w:firstLine="640"/>
        <w:rPr>
          <w:rFonts w:ascii="仿宋_GB2312" w:eastAsia="仿宋_GB2312"/>
          <w:snapToGrid w:val="0"/>
          <w:kern w:val="0"/>
        </w:rPr>
      </w:pPr>
      <w:r>
        <w:rPr>
          <w:rFonts w:ascii="仿宋_GB2312" w:eastAsia="仿宋_GB2312" w:hint="eastAsia"/>
          <w:snapToGrid w:val="0"/>
          <w:kern w:val="0"/>
        </w:rPr>
        <w:t xml:space="preserve">       </w:t>
      </w:r>
    </w:p>
    <w:p w:rsidR="00781785" w:rsidRPr="00BC7330" w:rsidRDefault="00781785" w:rsidP="0009713B">
      <w:pPr>
        <w:spacing w:line="520" w:lineRule="exact"/>
        <w:ind w:firstLineChars="100" w:firstLine="320"/>
        <w:rPr>
          <w:rFonts w:ascii="仿宋_GB2312" w:eastAsia="仿宋_GB2312"/>
          <w:snapToGrid w:val="0"/>
          <w:kern w:val="0"/>
        </w:rPr>
      </w:pPr>
      <w:r w:rsidRPr="00BC7330">
        <w:rPr>
          <w:rFonts w:ascii="仿宋_GB2312" w:eastAsia="仿宋_GB2312" w:hint="eastAsia"/>
          <w:snapToGrid w:val="0"/>
          <w:kern w:val="0"/>
        </w:rPr>
        <w:t xml:space="preserve">    </w:t>
      </w:r>
      <w:r w:rsidR="00004A55" w:rsidRPr="00BC7330">
        <w:rPr>
          <w:rFonts w:ascii="仿宋_GB2312" w:eastAsia="仿宋_GB2312" w:hint="eastAsia"/>
          <w:snapToGrid w:val="0"/>
          <w:kern w:val="0"/>
        </w:rPr>
        <w:t xml:space="preserve">  </w:t>
      </w:r>
    </w:p>
    <w:p w:rsidR="00781785" w:rsidRPr="00BE359F" w:rsidRDefault="00781785" w:rsidP="00781785">
      <w:pPr>
        <w:ind w:firstLineChars="100" w:firstLine="320"/>
        <w:rPr>
          <w:snapToGrid w:val="0"/>
          <w:kern w:val="0"/>
        </w:rPr>
      </w:pPr>
    </w:p>
    <w:p w:rsidR="00FF7AC1" w:rsidRPr="00E65288" w:rsidRDefault="00FF7AC1" w:rsidP="006D2352">
      <w:pPr>
        <w:rPr>
          <w:snapToGrid w:val="0"/>
          <w:kern w:val="0"/>
        </w:rPr>
      </w:pPr>
    </w:p>
    <w:p w:rsidR="00B37750" w:rsidRDefault="00FF7AC1" w:rsidP="006D2352">
      <w:pPr>
        <w:jc w:val="center"/>
        <w:rPr>
          <w:snapToGrid w:val="0"/>
          <w:kern w:val="0"/>
        </w:rPr>
      </w:pPr>
      <w:r w:rsidRPr="00E65288">
        <w:rPr>
          <w:snapToGrid w:val="0"/>
          <w:kern w:val="0"/>
        </w:rPr>
        <w:t xml:space="preserve">        </w:t>
      </w:r>
      <w:r w:rsidR="00004A55">
        <w:rPr>
          <w:rFonts w:hint="eastAsia"/>
          <w:snapToGrid w:val="0"/>
          <w:kern w:val="0"/>
        </w:rPr>
        <w:t xml:space="preserve">  </w:t>
      </w:r>
    </w:p>
    <w:p w:rsidR="00FF7AC1" w:rsidRPr="00004A55" w:rsidRDefault="00B37750" w:rsidP="006D2352">
      <w:pPr>
        <w:jc w:val="center"/>
        <w:rPr>
          <w:rFonts w:ascii="楷体_GB2312" w:eastAsia="楷体_GB2312"/>
          <w:snapToGrid w:val="0"/>
          <w:kern w:val="0"/>
        </w:rPr>
      </w:pPr>
      <w:r>
        <w:rPr>
          <w:rFonts w:hint="eastAsia"/>
          <w:snapToGrid w:val="0"/>
          <w:kern w:val="0"/>
        </w:rPr>
        <w:t xml:space="preserve">                        </w:t>
      </w:r>
      <w:r w:rsidR="000C3D67">
        <w:rPr>
          <w:rFonts w:ascii="楷体_GB2312" w:eastAsia="楷体_GB2312" w:hint="eastAsia"/>
          <w:snapToGrid w:val="0"/>
          <w:kern w:val="0"/>
        </w:rPr>
        <w:t>机关党委</w:t>
      </w:r>
    </w:p>
    <w:p w:rsidR="002F47E2" w:rsidRDefault="00B37750" w:rsidP="00917D9E">
      <w:pPr>
        <w:ind w:firstLineChars="1250" w:firstLine="4000"/>
        <w:rPr>
          <w:rFonts w:ascii="楷体_GB2312" w:eastAsia="楷体_GB2312"/>
          <w:snapToGrid w:val="0"/>
          <w:kern w:val="0"/>
        </w:rPr>
      </w:pPr>
      <w:r>
        <w:rPr>
          <w:rFonts w:ascii="楷体_GB2312" w:eastAsia="楷体_GB2312" w:hint="eastAsia"/>
          <w:snapToGrid w:val="0"/>
          <w:kern w:val="0"/>
        </w:rPr>
        <w:t xml:space="preserve">       </w:t>
      </w:r>
      <w:r w:rsidR="00BE747D">
        <w:rPr>
          <w:rFonts w:ascii="楷体_GB2312" w:eastAsia="楷体_GB2312" w:hint="eastAsia"/>
          <w:snapToGrid w:val="0"/>
          <w:kern w:val="0"/>
        </w:rPr>
        <w:t xml:space="preserve"> </w:t>
      </w:r>
      <w:r>
        <w:rPr>
          <w:rFonts w:ascii="楷体_GB2312" w:eastAsia="楷体_GB2312" w:hint="eastAsia"/>
          <w:snapToGrid w:val="0"/>
          <w:kern w:val="0"/>
        </w:rPr>
        <w:t xml:space="preserve"> </w:t>
      </w:r>
      <w:r w:rsidR="00F87A8C">
        <w:rPr>
          <w:rFonts w:ascii="楷体_GB2312" w:eastAsia="楷体_GB2312" w:hint="eastAsia"/>
          <w:snapToGrid w:val="0"/>
          <w:kern w:val="0"/>
        </w:rPr>
        <w:t>2</w:t>
      </w:r>
      <w:r w:rsidR="004D5FC0">
        <w:rPr>
          <w:rFonts w:ascii="楷体_GB2312" w:eastAsia="楷体_GB2312" w:hint="eastAsia"/>
          <w:snapToGrid w:val="0"/>
          <w:kern w:val="0"/>
        </w:rPr>
        <w:t>023</w:t>
      </w:r>
      <w:r w:rsidR="00FF7AC1" w:rsidRPr="00004A55">
        <w:rPr>
          <w:rFonts w:ascii="楷体_GB2312" w:eastAsia="楷体_GB2312" w:hint="eastAsia"/>
          <w:snapToGrid w:val="0"/>
          <w:kern w:val="0"/>
        </w:rPr>
        <w:t>年</w:t>
      </w:r>
      <w:r w:rsidR="00244EF1">
        <w:rPr>
          <w:rFonts w:ascii="楷体_GB2312" w:eastAsia="楷体_GB2312" w:hint="eastAsia"/>
          <w:snapToGrid w:val="0"/>
          <w:kern w:val="0"/>
        </w:rPr>
        <w:t>7</w:t>
      </w:r>
      <w:r w:rsidR="00FF7AC1" w:rsidRPr="00004A55">
        <w:rPr>
          <w:rFonts w:ascii="楷体_GB2312" w:eastAsia="楷体_GB2312" w:hint="eastAsia"/>
          <w:snapToGrid w:val="0"/>
          <w:kern w:val="0"/>
        </w:rPr>
        <w:t>月</w:t>
      </w:r>
      <w:r w:rsidR="00244EF1">
        <w:rPr>
          <w:rFonts w:ascii="楷体_GB2312" w:eastAsia="楷体_GB2312" w:hint="eastAsia"/>
          <w:snapToGrid w:val="0"/>
          <w:kern w:val="0"/>
        </w:rPr>
        <w:t>3</w:t>
      </w:r>
      <w:r w:rsidR="009313E6">
        <w:rPr>
          <w:rFonts w:ascii="楷体_GB2312" w:eastAsia="楷体_GB2312" w:hint="eastAsia"/>
          <w:snapToGrid w:val="0"/>
          <w:kern w:val="0"/>
        </w:rPr>
        <w:t>日</w:t>
      </w:r>
    </w:p>
    <w:p w:rsidR="00D34860" w:rsidRDefault="00D34860" w:rsidP="00D34860">
      <w:pPr>
        <w:ind w:firstLineChars="1250" w:firstLine="4000"/>
        <w:rPr>
          <w:rFonts w:ascii="楷体_GB2312" w:eastAsia="楷体_GB2312"/>
          <w:snapToGrid w:val="0"/>
          <w:kern w:val="0"/>
        </w:rPr>
      </w:pPr>
    </w:p>
    <w:p w:rsidR="00D34860" w:rsidRDefault="00D34860" w:rsidP="00D34860">
      <w:pPr>
        <w:ind w:firstLineChars="1250" w:firstLine="4000"/>
        <w:rPr>
          <w:rFonts w:ascii="楷体_GB2312" w:eastAsia="楷体_GB2312"/>
          <w:snapToGrid w:val="0"/>
          <w:kern w:val="0"/>
        </w:rPr>
      </w:pPr>
    </w:p>
    <w:p w:rsidR="00D34860" w:rsidRDefault="00D34860" w:rsidP="00D34860">
      <w:pPr>
        <w:ind w:firstLineChars="1250" w:firstLine="4016"/>
        <w:rPr>
          <w:b/>
        </w:rPr>
      </w:pPr>
    </w:p>
    <w:tbl>
      <w:tblPr>
        <w:tblpPr w:leftFromText="181" w:rightFromText="181" w:vertAnchor="page" w:horzAnchor="margin" w:tblpY="14297"/>
        <w:tblOverlap w:val="never"/>
        <w:tblW w:w="9223" w:type="dxa"/>
        <w:tblBorders>
          <w:bottom w:val="thickThinMediumGap" w:sz="24" w:space="0" w:color="FF0000"/>
        </w:tblBorders>
        <w:tblLayout w:type="fixed"/>
        <w:tblLook w:val="0000"/>
      </w:tblPr>
      <w:tblGrid>
        <w:gridCol w:w="9223"/>
      </w:tblGrid>
      <w:tr w:rsidR="002F47E2" w:rsidTr="002F47E2">
        <w:trPr>
          <w:trHeight w:hRule="exact" w:val="67"/>
        </w:trPr>
        <w:tc>
          <w:tcPr>
            <w:tcW w:w="9223" w:type="dxa"/>
          </w:tcPr>
          <w:p w:rsidR="002F47E2" w:rsidRDefault="002F47E2" w:rsidP="002F47E2">
            <w:pPr>
              <w:adjustRightInd w:val="0"/>
              <w:snapToGrid w:val="0"/>
              <w:rPr>
                <w:rFonts w:ascii="仿宋_GB2312" w:eastAsia="仿宋_GB2312"/>
                <w:color w:val="FF0000"/>
                <w:w w:val="90"/>
              </w:rPr>
            </w:pPr>
          </w:p>
        </w:tc>
      </w:tr>
      <w:tr w:rsidR="002F47E2" w:rsidTr="002F47E2">
        <w:trPr>
          <w:trHeight w:hRule="exact" w:val="67"/>
        </w:trPr>
        <w:tc>
          <w:tcPr>
            <w:tcW w:w="9223" w:type="dxa"/>
          </w:tcPr>
          <w:p w:rsidR="002F47E2" w:rsidRDefault="002F47E2" w:rsidP="002F47E2">
            <w:pPr>
              <w:adjustRightInd w:val="0"/>
              <w:snapToGrid w:val="0"/>
              <w:rPr>
                <w:rFonts w:ascii="仿宋_GB2312" w:eastAsia="仿宋_GB2312"/>
                <w:color w:val="FF0000"/>
                <w:w w:val="90"/>
              </w:rPr>
            </w:pPr>
          </w:p>
        </w:tc>
      </w:tr>
    </w:tbl>
    <w:p w:rsidR="00917D9E" w:rsidRDefault="00917D9E" w:rsidP="00004A55">
      <w:pPr>
        <w:rPr>
          <w:b/>
        </w:rPr>
      </w:pPr>
    </w:p>
    <w:p w:rsidR="00917D9E" w:rsidRDefault="00917D9E" w:rsidP="00004A55">
      <w:pPr>
        <w:rPr>
          <w:b/>
        </w:rPr>
      </w:pPr>
    </w:p>
    <w:p w:rsidR="00917D9E" w:rsidRDefault="00917D9E" w:rsidP="00004A55">
      <w:pPr>
        <w:rPr>
          <w:b/>
        </w:rPr>
      </w:pPr>
    </w:p>
    <w:p w:rsidR="00FF7AC1" w:rsidRPr="00E948FE" w:rsidRDefault="00FF7AC1" w:rsidP="00004A55">
      <w:pPr>
        <w:rPr>
          <w:b/>
        </w:rPr>
      </w:pPr>
      <w:r w:rsidRPr="006D2352">
        <w:rPr>
          <w:rFonts w:hint="eastAsia"/>
          <w:b/>
        </w:rPr>
        <w:lastRenderedPageBreak/>
        <w:t>附</w:t>
      </w:r>
      <w:r w:rsidR="00004A55">
        <w:rPr>
          <w:rFonts w:hint="eastAsia"/>
          <w:b/>
        </w:rPr>
        <w:t>件</w:t>
      </w:r>
      <w:r w:rsidRPr="006D2352">
        <w:rPr>
          <w:rFonts w:hint="eastAsia"/>
          <w:b/>
        </w:rPr>
        <w:t>：</w:t>
      </w:r>
    </w:p>
    <w:p w:rsidR="0094672B" w:rsidRDefault="0094672B" w:rsidP="0094672B">
      <w:pPr>
        <w:spacing w:line="520" w:lineRule="exact"/>
        <w:ind w:leftChars="210" w:left="4153" w:hangingChars="788" w:hanging="3481"/>
        <w:jc w:val="center"/>
        <w:rPr>
          <w:rFonts w:asciiTheme="majorEastAsia" w:eastAsiaTheme="majorEastAsia" w:hAnsiTheme="majorEastAsia"/>
          <w:b/>
          <w:sz w:val="44"/>
          <w:szCs w:val="44"/>
        </w:rPr>
      </w:pPr>
    </w:p>
    <w:p w:rsidR="00FF7AC1" w:rsidRPr="0094672B" w:rsidRDefault="00244EF1" w:rsidP="0094672B">
      <w:pPr>
        <w:spacing w:line="520" w:lineRule="exact"/>
        <w:ind w:leftChars="210" w:left="4153" w:hangingChars="788" w:hanging="3481"/>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7</w:t>
      </w:r>
      <w:r w:rsidR="00D34860">
        <w:rPr>
          <w:rFonts w:asciiTheme="majorEastAsia" w:eastAsiaTheme="majorEastAsia" w:hAnsiTheme="majorEastAsia" w:hint="eastAsia"/>
          <w:b/>
          <w:sz w:val="44"/>
          <w:szCs w:val="44"/>
        </w:rPr>
        <w:t>月</w:t>
      </w:r>
      <w:r w:rsidR="00FF7AC1" w:rsidRPr="0094672B">
        <w:rPr>
          <w:rFonts w:asciiTheme="majorEastAsia" w:eastAsiaTheme="majorEastAsia" w:hAnsiTheme="majorEastAsia" w:hint="eastAsia"/>
          <w:b/>
          <w:sz w:val="44"/>
          <w:szCs w:val="44"/>
        </w:rPr>
        <w:t>份“三会一课”</w:t>
      </w:r>
      <w:r w:rsidR="00C00A7A" w:rsidRPr="00C00A7A">
        <w:rPr>
          <w:rFonts w:hint="eastAsia"/>
        </w:rPr>
        <w:t xml:space="preserve"> </w:t>
      </w:r>
      <w:r w:rsidR="00C00A7A" w:rsidRPr="00C00A7A">
        <w:rPr>
          <w:rFonts w:asciiTheme="majorEastAsia" w:eastAsiaTheme="majorEastAsia" w:hAnsiTheme="majorEastAsia" w:hint="eastAsia"/>
          <w:b/>
          <w:sz w:val="44"/>
          <w:szCs w:val="44"/>
        </w:rPr>
        <w:t>暨</w:t>
      </w:r>
      <w:r w:rsidR="00FF7AC1" w:rsidRPr="0094672B">
        <w:rPr>
          <w:rFonts w:asciiTheme="majorEastAsia" w:eastAsiaTheme="majorEastAsia" w:hAnsiTheme="majorEastAsia" w:hint="eastAsia"/>
          <w:b/>
          <w:sz w:val="44"/>
          <w:szCs w:val="44"/>
        </w:rPr>
        <w:t>主题党日活动</w:t>
      </w:r>
    </w:p>
    <w:p w:rsidR="00FF7AC1" w:rsidRPr="0094672B" w:rsidRDefault="00FF7AC1" w:rsidP="0094672B">
      <w:pPr>
        <w:spacing w:line="520" w:lineRule="exact"/>
        <w:jc w:val="center"/>
        <w:rPr>
          <w:rFonts w:asciiTheme="majorEastAsia" w:eastAsiaTheme="majorEastAsia" w:hAnsiTheme="majorEastAsia"/>
          <w:b/>
          <w:sz w:val="44"/>
          <w:szCs w:val="44"/>
        </w:rPr>
      </w:pPr>
      <w:r w:rsidRPr="0094672B">
        <w:rPr>
          <w:rFonts w:asciiTheme="majorEastAsia" w:eastAsiaTheme="majorEastAsia" w:hAnsiTheme="majorEastAsia" w:hint="eastAsia"/>
          <w:b/>
          <w:sz w:val="44"/>
          <w:szCs w:val="44"/>
        </w:rPr>
        <w:t>计划安排表</w:t>
      </w:r>
    </w:p>
    <w:p w:rsidR="00FF7AC1" w:rsidRPr="0094672B" w:rsidRDefault="00FF7AC1" w:rsidP="00C72B02">
      <w:pPr>
        <w:rPr>
          <w:rFonts w:ascii="黑体" w:eastAsia="黑体" w:hAnsi="黑体"/>
          <w:b/>
        </w:rPr>
      </w:pPr>
    </w:p>
    <w:tbl>
      <w:tblPr>
        <w:tblW w:w="9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1995"/>
        <w:gridCol w:w="5191"/>
      </w:tblGrid>
      <w:tr w:rsidR="00FF7AC1" w:rsidRPr="0094672B" w:rsidTr="00B35C02">
        <w:trPr>
          <w:trHeight w:val="680"/>
        </w:trPr>
        <w:tc>
          <w:tcPr>
            <w:tcW w:w="2058" w:type="dxa"/>
            <w:vAlign w:val="center"/>
          </w:tcPr>
          <w:p w:rsidR="00FF7AC1" w:rsidRPr="0094672B" w:rsidRDefault="00FF7AC1" w:rsidP="0094672B">
            <w:pPr>
              <w:jc w:val="center"/>
              <w:rPr>
                <w:rFonts w:ascii="黑体" w:eastAsia="黑体" w:hAnsi="黑体"/>
              </w:rPr>
            </w:pPr>
            <w:r w:rsidRPr="0094672B">
              <w:rPr>
                <w:rFonts w:ascii="黑体" w:eastAsia="黑体" w:hAnsi="黑体" w:hint="eastAsia"/>
              </w:rPr>
              <w:t>时</w:t>
            </w:r>
            <w:r w:rsidRPr="0094672B">
              <w:rPr>
                <w:rFonts w:ascii="黑体" w:eastAsia="黑体" w:hAnsi="黑体"/>
              </w:rPr>
              <w:t xml:space="preserve">  </w:t>
            </w:r>
            <w:r w:rsidRPr="0094672B">
              <w:rPr>
                <w:rFonts w:ascii="黑体" w:eastAsia="黑体" w:hAnsi="黑体" w:hint="eastAsia"/>
              </w:rPr>
              <w:t>间</w:t>
            </w:r>
          </w:p>
        </w:tc>
        <w:tc>
          <w:tcPr>
            <w:tcW w:w="1995" w:type="dxa"/>
            <w:vAlign w:val="center"/>
          </w:tcPr>
          <w:p w:rsidR="00FF7AC1" w:rsidRPr="0094672B" w:rsidRDefault="00FF7AC1" w:rsidP="0094672B">
            <w:pPr>
              <w:ind w:firstLineChars="100" w:firstLine="320"/>
              <w:jc w:val="center"/>
              <w:rPr>
                <w:rFonts w:ascii="黑体" w:eastAsia="黑体" w:hAnsi="黑体"/>
              </w:rPr>
            </w:pPr>
            <w:r w:rsidRPr="0094672B">
              <w:rPr>
                <w:rFonts w:ascii="黑体" w:eastAsia="黑体" w:hAnsi="黑体" w:hint="eastAsia"/>
              </w:rPr>
              <w:t>组织形式</w:t>
            </w:r>
          </w:p>
        </w:tc>
        <w:tc>
          <w:tcPr>
            <w:tcW w:w="5191" w:type="dxa"/>
            <w:vAlign w:val="center"/>
          </w:tcPr>
          <w:p w:rsidR="00FF7AC1" w:rsidRPr="0094672B" w:rsidRDefault="00FF7AC1" w:rsidP="0094672B">
            <w:pPr>
              <w:jc w:val="center"/>
              <w:rPr>
                <w:rFonts w:ascii="黑体" w:eastAsia="黑体" w:hAnsi="黑体"/>
              </w:rPr>
            </w:pPr>
            <w:r w:rsidRPr="0094672B">
              <w:rPr>
                <w:rFonts w:ascii="黑体" w:eastAsia="黑体" w:hAnsi="黑体" w:hint="eastAsia"/>
              </w:rPr>
              <w:t>内</w:t>
            </w:r>
            <w:r w:rsidRPr="0094672B">
              <w:rPr>
                <w:rFonts w:ascii="黑体" w:eastAsia="黑体" w:hAnsi="黑体"/>
              </w:rPr>
              <w:t xml:space="preserve">  </w:t>
            </w:r>
            <w:r w:rsidRPr="0094672B">
              <w:rPr>
                <w:rFonts w:ascii="黑体" w:eastAsia="黑体" w:hAnsi="黑体" w:hint="eastAsia"/>
              </w:rPr>
              <w:t>容</w:t>
            </w:r>
          </w:p>
        </w:tc>
      </w:tr>
      <w:tr w:rsidR="00315486" w:rsidRPr="00391771" w:rsidTr="00A43B44">
        <w:trPr>
          <w:trHeight w:val="1130"/>
        </w:trPr>
        <w:tc>
          <w:tcPr>
            <w:tcW w:w="2058" w:type="dxa"/>
            <w:vAlign w:val="center"/>
          </w:tcPr>
          <w:p w:rsidR="00315486" w:rsidRPr="00D109EA" w:rsidRDefault="00C20D3F" w:rsidP="005D3918">
            <w:pPr>
              <w:ind w:firstLineChars="50" w:firstLine="160"/>
              <w:jc w:val="center"/>
              <w:rPr>
                <w:rFonts w:ascii="仿宋_GB2312" w:eastAsia="仿宋_GB2312"/>
              </w:rPr>
            </w:pPr>
            <w:r>
              <w:rPr>
                <w:rFonts w:ascii="仿宋_GB2312" w:eastAsia="仿宋_GB2312" w:hint="eastAsia"/>
              </w:rPr>
              <w:t>7</w:t>
            </w:r>
            <w:r w:rsidR="00315486" w:rsidRPr="00D109EA">
              <w:rPr>
                <w:rFonts w:ascii="仿宋_GB2312" w:eastAsia="仿宋_GB2312" w:hint="eastAsia"/>
              </w:rPr>
              <w:t>月</w:t>
            </w:r>
            <w:r>
              <w:rPr>
                <w:rFonts w:ascii="仿宋_GB2312" w:eastAsia="仿宋_GB2312" w:hint="eastAsia"/>
              </w:rPr>
              <w:t>7</w:t>
            </w:r>
            <w:r w:rsidR="00315486" w:rsidRPr="00D109EA">
              <w:rPr>
                <w:rFonts w:ascii="仿宋_GB2312" w:eastAsia="仿宋_GB2312" w:hint="eastAsia"/>
              </w:rPr>
              <w:t>日</w:t>
            </w:r>
          </w:p>
          <w:p w:rsidR="00315486" w:rsidRDefault="005F6055" w:rsidP="005D3918">
            <w:pPr>
              <w:ind w:firstLineChars="50" w:firstLine="160"/>
              <w:jc w:val="center"/>
              <w:rPr>
                <w:rFonts w:ascii="仿宋_GB2312" w:eastAsia="仿宋_GB2312"/>
              </w:rPr>
            </w:pPr>
            <w:r>
              <w:rPr>
                <w:rFonts w:ascii="仿宋_GB2312" w:eastAsia="仿宋_GB2312" w:hint="eastAsia"/>
              </w:rPr>
              <w:t>（星期五</w:t>
            </w:r>
            <w:r w:rsidR="00315486" w:rsidRPr="00D109EA">
              <w:rPr>
                <w:rFonts w:ascii="仿宋_GB2312" w:eastAsia="仿宋_GB2312" w:hint="eastAsia"/>
              </w:rPr>
              <w:t>）</w:t>
            </w:r>
          </w:p>
        </w:tc>
        <w:tc>
          <w:tcPr>
            <w:tcW w:w="1995" w:type="dxa"/>
            <w:vAlign w:val="center"/>
          </w:tcPr>
          <w:p w:rsidR="00315486" w:rsidRDefault="00A23048" w:rsidP="005D3918">
            <w:pPr>
              <w:rPr>
                <w:rFonts w:ascii="仿宋_GB2312" w:eastAsia="仿宋_GB2312"/>
                <w:sz w:val="28"/>
                <w:szCs w:val="28"/>
              </w:rPr>
            </w:pPr>
            <w:r>
              <w:rPr>
                <w:rFonts w:ascii="仿宋_GB2312" w:eastAsia="仿宋_GB2312" w:hint="eastAsia"/>
                <w:sz w:val="28"/>
                <w:szCs w:val="28"/>
              </w:rPr>
              <w:t>支委会</w:t>
            </w:r>
          </w:p>
        </w:tc>
        <w:tc>
          <w:tcPr>
            <w:tcW w:w="5191" w:type="dxa"/>
            <w:vAlign w:val="center"/>
          </w:tcPr>
          <w:p w:rsidR="00C90435" w:rsidRDefault="00420EA7" w:rsidP="00B74560">
            <w:pPr>
              <w:rPr>
                <w:rFonts w:ascii="仿宋_GB2312" w:eastAsia="仿宋_GB2312" w:hint="eastAsia"/>
                <w:sz w:val="28"/>
                <w:szCs w:val="28"/>
              </w:rPr>
            </w:pPr>
            <w:r>
              <w:rPr>
                <w:rFonts w:ascii="仿宋_GB2312" w:eastAsia="仿宋_GB2312" w:hint="eastAsia"/>
                <w:sz w:val="28"/>
                <w:szCs w:val="28"/>
              </w:rPr>
              <w:t>1.</w:t>
            </w:r>
            <w:r w:rsidR="005421D3">
              <w:rPr>
                <w:rFonts w:ascii="仿宋_GB2312" w:eastAsia="仿宋_GB2312" w:hint="eastAsia"/>
                <w:sz w:val="28"/>
                <w:szCs w:val="28"/>
              </w:rPr>
              <w:t>学习</w:t>
            </w:r>
            <w:r w:rsidR="00C90435" w:rsidRPr="00C90435">
              <w:rPr>
                <w:rFonts w:ascii="仿宋_GB2312" w:eastAsia="仿宋_GB2312" w:hint="eastAsia"/>
                <w:sz w:val="28"/>
                <w:szCs w:val="28"/>
              </w:rPr>
              <w:t>《关于认真学习贯彻习近平总书记重要讲话精神进一步落实以风正风重要要求的通知》</w:t>
            </w:r>
          </w:p>
          <w:p w:rsidR="0061678E" w:rsidRPr="0068564B" w:rsidRDefault="00420EA7" w:rsidP="00B74560">
            <w:pPr>
              <w:rPr>
                <w:rFonts w:ascii="仿宋_GB2312" w:eastAsia="仿宋_GB2312"/>
                <w:sz w:val="28"/>
                <w:szCs w:val="28"/>
              </w:rPr>
            </w:pPr>
            <w:r>
              <w:rPr>
                <w:rFonts w:ascii="仿宋_GB2312" w:eastAsia="仿宋_GB2312" w:hint="eastAsia"/>
                <w:sz w:val="28"/>
                <w:szCs w:val="28"/>
              </w:rPr>
              <w:t>2.</w:t>
            </w:r>
            <w:r w:rsidR="004E3872" w:rsidRPr="00F4384B">
              <w:rPr>
                <w:rFonts w:ascii="仿宋_GB2312" w:eastAsia="仿宋_GB2312" w:hint="eastAsia"/>
                <w:sz w:val="28"/>
                <w:szCs w:val="28"/>
              </w:rPr>
              <w:t>研究部署工作</w:t>
            </w:r>
          </w:p>
        </w:tc>
      </w:tr>
      <w:tr w:rsidR="00D02CC0" w:rsidRPr="00391771" w:rsidTr="00963A87">
        <w:trPr>
          <w:trHeight w:val="6355"/>
        </w:trPr>
        <w:tc>
          <w:tcPr>
            <w:tcW w:w="2058" w:type="dxa"/>
            <w:vAlign w:val="center"/>
          </w:tcPr>
          <w:p w:rsidR="00D02CC0" w:rsidRDefault="00C20D3F" w:rsidP="005D3918">
            <w:pPr>
              <w:jc w:val="center"/>
              <w:rPr>
                <w:rFonts w:ascii="仿宋_GB2312" w:eastAsia="仿宋_GB2312"/>
              </w:rPr>
            </w:pPr>
            <w:r>
              <w:rPr>
                <w:rFonts w:ascii="仿宋_GB2312" w:eastAsia="仿宋_GB2312" w:hint="eastAsia"/>
              </w:rPr>
              <w:t>7</w:t>
            </w:r>
            <w:r w:rsidR="00D02CC0">
              <w:rPr>
                <w:rFonts w:ascii="仿宋_GB2312" w:eastAsia="仿宋_GB2312" w:hint="eastAsia"/>
              </w:rPr>
              <w:t>月</w:t>
            </w:r>
            <w:r w:rsidR="00FE18EE">
              <w:rPr>
                <w:rFonts w:ascii="仿宋_GB2312" w:eastAsia="仿宋_GB2312" w:hint="eastAsia"/>
              </w:rPr>
              <w:t>14</w:t>
            </w:r>
            <w:r w:rsidR="00D02CC0">
              <w:rPr>
                <w:rFonts w:ascii="仿宋_GB2312" w:eastAsia="仿宋_GB2312" w:hint="eastAsia"/>
              </w:rPr>
              <w:t>日</w:t>
            </w:r>
          </w:p>
          <w:p w:rsidR="00D02CC0" w:rsidRPr="00D109EA" w:rsidRDefault="00D02CC0" w:rsidP="005D3918">
            <w:pPr>
              <w:jc w:val="center"/>
              <w:rPr>
                <w:rFonts w:ascii="仿宋_GB2312" w:eastAsia="仿宋_GB2312"/>
              </w:rPr>
            </w:pPr>
            <w:r>
              <w:rPr>
                <w:rFonts w:ascii="仿宋_GB2312" w:eastAsia="仿宋_GB2312" w:hint="eastAsia"/>
              </w:rPr>
              <w:t>（星期五）</w:t>
            </w:r>
          </w:p>
        </w:tc>
        <w:tc>
          <w:tcPr>
            <w:tcW w:w="1995" w:type="dxa"/>
            <w:vAlign w:val="center"/>
          </w:tcPr>
          <w:p w:rsidR="00D02CC0" w:rsidRPr="00391771" w:rsidRDefault="00D02CC0" w:rsidP="005D3918">
            <w:pPr>
              <w:rPr>
                <w:rFonts w:ascii="仿宋_GB2312" w:eastAsia="仿宋_GB2312"/>
                <w:sz w:val="28"/>
                <w:szCs w:val="28"/>
              </w:rPr>
            </w:pPr>
            <w:r>
              <w:rPr>
                <w:rFonts w:ascii="仿宋_GB2312" w:eastAsia="仿宋_GB2312" w:hint="eastAsia"/>
                <w:sz w:val="28"/>
                <w:szCs w:val="28"/>
              </w:rPr>
              <w:t>集体学习</w:t>
            </w:r>
          </w:p>
        </w:tc>
        <w:tc>
          <w:tcPr>
            <w:tcW w:w="5191" w:type="dxa"/>
            <w:vAlign w:val="center"/>
          </w:tcPr>
          <w:p w:rsidR="00D02CC0" w:rsidRPr="00391771" w:rsidRDefault="00D02CC0" w:rsidP="005D3918">
            <w:pPr>
              <w:rPr>
                <w:rFonts w:ascii="仿宋_GB2312" w:eastAsia="仿宋_GB2312"/>
                <w:b/>
                <w:sz w:val="28"/>
                <w:szCs w:val="28"/>
              </w:rPr>
            </w:pPr>
            <w:r>
              <w:rPr>
                <w:rFonts w:ascii="仿宋_GB2312" w:eastAsia="仿宋_GB2312" w:hint="eastAsia"/>
                <w:b/>
                <w:sz w:val="28"/>
                <w:szCs w:val="28"/>
              </w:rPr>
              <w:t>理论</w:t>
            </w:r>
            <w:r w:rsidRPr="00391771">
              <w:rPr>
                <w:rFonts w:ascii="仿宋_GB2312" w:eastAsia="仿宋_GB2312" w:hint="eastAsia"/>
                <w:b/>
                <w:sz w:val="28"/>
                <w:szCs w:val="28"/>
              </w:rPr>
              <w:t>学习：</w:t>
            </w:r>
          </w:p>
          <w:p w:rsidR="00733A23" w:rsidRPr="00733A23" w:rsidRDefault="00733A23" w:rsidP="00733A23">
            <w:pPr>
              <w:rPr>
                <w:rFonts w:ascii="仿宋_GB2312" w:eastAsia="仿宋_GB2312"/>
                <w:sz w:val="28"/>
                <w:szCs w:val="28"/>
              </w:rPr>
            </w:pPr>
            <w:r>
              <w:rPr>
                <w:rFonts w:ascii="仿宋_GB2312" w:eastAsia="仿宋_GB2312" w:hint="eastAsia"/>
                <w:sz w:val="28"/>
                <w:szCs w:val="28"/>
              </w:rPr>
              <w:t>1</w:t>
            </w:r>
            <w:r w:rsidRPr="00733A23">
              <w:rPr>
                <w:rFonts w:ascii="仿宋_GB2312" w:eastAsia="仿宋_GB2312"/>
                <w:sz w:val="28"/>
                <w:szCs w:val="28"/>
              </w:rPr>
              <w:t>.学习党的二十大报告和党章</w:t>
            </w:r>
          </w:p>
          <w:p w:rsidR="00733A23" w:rsidRPr="00733A23" w:rsidRDefault="00733A23" w:rsidP="00733A23">
            <w:pPr>
              <w:rPr>
                <w:rFonts w:ascii="仿宋_GB2312" w:eastAsia="仿宋_GB2312"/>
                <w:sz w:val="28"/>
                <w:szCs w:val="28"/>
              </w:rPr>
            </w:pPr>
            <w:r>
              <w:rPr>
                <w:rFonts w:ascii="仿宋_GB2312" w:eastAsia="仿宋_GB2312" w:hint="eastAsia"/>
                <w:sz w:val="28"/>
                <w:szCs w:val="28"/>
              </w:rPr>
              <w:t>2</w:t>
            </w:r>
            <w:r w:rsidRPr="00733A23">
              <w:rPr>
                <w:rFonts w:ascii="仿宋_GB2312" w:eastAsia="仿宋_GB2312"/>
                <w:sz w:val="28"/>
                <w:szCs w:val="28"/>
              </w:rPr>
              <w:t>.学习《习近平著作选读》</w:t>
            </w:r>
          </w:p>
          <w:p w:rsidR="00733A23" w:rsidRPr="00733A23" w:rsidRDefault="00733A23" w:rsidP="00733A23">
            <w:pPr>
              <w:rPr>
                <w:rFonts w:ascii="仿宋_GB2312" w:eastAsia="仿宋_GB2312"/>
                <w:sz w:val="28"/>
                <w:szCs w:val="28"/>
              </w:rPr>
            </w:pPr>
            <w:r>
              <w:rPr>
                <w:rFonts w:ascii="仿宋_GB2312" w:eastAsia="仿宋_GB2312" w:hint="eastAsia"/>
                <w:sz w:val="28"/>
                <w:szCs w:val="28"/>
              </w:rPr>
              <w:t>3</w:t>
            </w:r>
            <w:r w:rsidRPr="00733A23">
              <w:rPr>
                <w:rFonts w:ascii="仿宋_GB2312" w:eastAsia="仿宋_GB2312"/>
                <w:sz w:val="28"/>
                <w:szCs w:val="28"/>
              </w:rPr>
              <w:t>.《习近平新时代中国特色社会主义思想专题摘编》</w:t>
            </w:r>
          </w:p>
          <w:p w:rsidR="00941440" w:rsidRDefault="00733A23" w:rsidP="00733A23">
            <w:pPr>
              <w:rPr>
                <w:rFonts w:ascii="仿宋_GB2312" w:eastAsia="仿宋_GB2312" w:hint="eastAsia"/>
                <w:sz w:val="28"/>
                <w:szCs w:val="28"/>
              </w:rPr>
            </w:pPr>
            <w:r>
              <w:rPr>
                <w:rFonts w:ascii="仿宋_GB2312" w:eastAsia="仿宋_GB2312" w:hint="eastAsia"/>
                <w:sz w:val="28"/>
                <w:szCs w:val="28"/>
              </w:rPr>
              <w:t>4</w:t>
            </w:r>
            <w:r w:rsidRPr="00733A23">
              <w:rPr>
                <w:rFonts w:ascii="仿宋_GB2312" w:eastAsia="仿宋_GB2312"/>
                <w:sz w:val="28"/>
                <w:szCs w:val="28"/>
              </w:rPr>
              <w:t>.《习近平新时代中国特色社会主义思想学习纲要（2023 年版）》</w:t>
            </w:r>
          </w:p>
          <w:p w:rsidR="00733A23" w:rsidRPr="00733A23" w:rsidRDefault="00733A23" w:rsidP="00733A23">
            <w:pPr>
              <w:rPr>
                <w:rFonts w:ascii="仿宋_GB2312" w:eastAsia="仿宋_GB2312"/>
                <w:sz w:val="28"/>
                <w:szCs w:val="28"/>
              </w:rPr>
            </w:pPr>
            <w:r>
              <w:rPr>
                <w:rFonts w:ascii="仿宋_GB2312" w:eastAsia="仿宋_GB2312" w:hint="eastAsia"/>
                <w:sz w:val="28"/>
                <w:szCs w:val="28"/>
              </w:rPr>
              <w:t>5</w:t>
            </w:r>
            <w:r w:rsidRPr="00733A23">
              <w:rPr>
                <w:rFonts w:ascii="仿宋_GB2312" w:eastAsia="仿宋_GB2312"/>
                <w:sz w:val="28"/>
                <w:szCs w:val="28"/>
              </w:rPr>
              <w:t>.习近平总书记《论党的自我革命》</w:t>
            </w:r>
          </w:p>
          <w:p w:rsidR="00733A23" w:rsidRPr="00733A23" w:rsidRDefault="00733A23" w:rsidP="00733A23">
            <w:pPr>
              <w:rPr>
                <w:rFonts w:ascii="仿宋_GB2312" w:eastAsia="仿宋_GB2312"/>
                <w:sz w:val="28"/>
                <w:szCs w:val="28"/>
              </w:rPr>
            </w:pPr>
            <w:r>
              <w:rPr>
                <w:rFonts w:ascii="仿宋_GB2312" w:eastAsia="仿宋_GB2312" w:hint="eastAsia"/>
                <w:sz w:val="28"/>
                <w:szCs w:val="28"/>
              </w:rPr>
              <w:t>6</w:t>
            </w:r>
            <w:r w:rsidRPr="00733A23">
              <w:rPr>
                <w:rFonts w:ascii="仿宋_GB2312" w:eastAsia="仿宋_GB2312"/>
                <w:sz w:val="28"/>
                <w:szCs w:val="28"/>
              </w:rPr>
              <w:t>.《习近平新时代中国特色社会主义思想的世界观和方法论专题摘编》</w:t>
            </w:r>
          </w:p>
          <w:p w:rsidR="00733A23" w:rsidRPr="00733A23" w:rsidRDefault="00733A23" w:rsidP="00733A23">
            <w:pPr>
              <w:rPr>
                <w:rFonts w:ascii="仿宋_GB2312" w:eastAsia="仿宋_GB2312"/>
                <w:sz w:val="28"/>
                <w:szCs w:val="28"/>
              </w:rPr>
            </w:pPr>
            <w:r>
              <w:rPr>
                <w:rFonts w:ascii="仿宋_GB2312" w:eastAsia="仿宋_GB2312" w:hint="eastAsia"/>
                <w:sz w:val="28"/>
                <w:szCs w:val="28"/>
              </w:rPr>
              <w:t>7</w:t>
            </w:r>
            <w:r w:rsidRPr="00733A23">
              <w:rPr>
                <w:rFonts w:ascii="仿宋_GB2312" w:eastAsia="仿宋_GB2312"/>
                <w:sz w:val="28"/>
                <w:szCs w:val="28"/>
              </w:rPr>
              <w:t>.</w:t>
            </w:r>
            <w:r w:rsidRPr="00733A23">
              <w:rPr>
                <w:rFonts w:ascii="仿宋_GB2312" w:eastAsia="仿宋_GB2312"/>
                <w:sz w:val="28"/>
                <w:szCs w:val="28"/>
              </w:rPr>
              <w:t>“</w:t>
            </w:r>
            <w:r w:rsidRPr="00733A23">
              <w:rPr>
                <w:rFonts w:ascii="仿宋_GB2312" w:eastAsia="仿宋_GB2312"/>
                <w:sz w:val="28"/>
                <w:szCs w:val="28"/>
              </w:rPr>
              <w:t>浦江经验</w:t>
            </w:r>
            <w:r w:rsidRPr="00733A23">
              <w:rPr>
                <w:rFonts w:ascii="仿宋_GB2312" w:eastAsia="仿宋_GB2312"/>
                <w:sz w:val="28"/>
                <w:szCs w:val="28"/>
              </w:rPr>
              <w:t>”</w:t>
            </w:r>
          </w:p>
          <w:p w:rsidR="00733A23" w:rsidRDefault="00733A23" w:rsidP="00733A23">
            <w:pPr>
              <w:rPr>
                <w:rFonts w:ascii="仿宋_GB2312" w:eastAsia="仿宋_GB2312" w:hint="eastAsia"/>
                <w:sz w:val="28"/>
                <w:szCs w:val="28"/>
              </w:rPr>
            </w:pPr>
            <w:r>
              <w:rPr>
                <w:rFonts w:ascii="仿宋_GB2312" w:eastAsia="仿宋_GB2312" w:hint="eastAsia"/>
                <w:sz w:val="28"/>
                <w:szCs w:val="28"/>
              </w:rPr>
              <w:t>8</w:t>
            </w:r>
            <w:r w:rsidRPr="00733A23">
              <w:rPr>
                <w:rFonts w:ascii="仿宋_GB2312" w:eastAsia="仿宋_GB2312"/>
                <w:sz w:val="28"/>
                <w:szCs w:val="28"/>
              </w:rPr>
              <w:t>.习近平在文化传承发展座谈会上发表的重要讲话精神（2023.06.02）</w:t>
            </w:r>
          </w:p>
          <w:p w:rsidR="00D36C14" w:rsidRPr="00B57909" w:rsidRDefault="00D36C14" w:rsidP="00733A23">
            <w:pPr>
              <w:rPr>
                <w:rFonts w:ascii="仿宋_GB2312" w:eastAsia="仿宋_GB2312"/>
                <w:sz w:val="28"/>
                <w:szCs w:val="28"/>
              </w:rPr>
            </w:pPr>
            <w:r>
              <w:rPr>
                <w:rFonts w:ascii="仿宋_GB2312" w:eastAsia="仿宋_GB2312" w:hint="eastAsia"/>
                <w:sz w:val="28"/>
                <w:szCs w:val="28"/>
              </w:rPr>
              <w:t>9.</w:t>
            </w:r>
            <w:r w:rsidR="005421D3">
              <w:rPr>
                <w:rFonts w:ascii="仿宋_GB2312" w:eastAsia="仿宋_GB2312" w:hint="eastAsia"/>
                <w:sz w:val="28"/>
                <w:szCs w:val="28"/>
              </w:rPr>
              <w:t>学习</w:t>
            </w:r>
            <w:r>
              <w:rPr>
                <w:rFonts w:ascii="仿宋_GB2312" w:eastAsia="仿宋_GB2312" w:hint="eastAsia"/>
                <w:sz w:val="28"/>
                <w:szCs w:val="28"/>
              </w:rPr>
              <w:t>《关于认真学习贯彻习近平总书记重要讲话精神进一步落实以风正风重要要求的通知》</w:t>
            </w:r>
          </w:p>
        </w:tc>
      </w:tr>
      <w:tr w:rsidR="00FE18EE" w:rsidRPr="000C13FE" w:rsidTr="00FE18EE">
        <w:trPr>
          <w:trHeight w:val="2404"/>
        </w:trPr>
        <w:tc>
          <w:tcPr>
            <w:tcW w:w="2058" w:type="dxa"/>
            <w:vAlign w:val="center"/>
          </w:tcPr>
          <w:p w:rsidR="00FE18EE" w:rsidRDefault="00FE18EE" w:rsidP="00FE18EE">
            <w:pPr>
              <w:jc w:val="center"/>
              <w:rPr>
                <w:rFonts w:ascii="仿宋_GB2312" w:eastAsia="仿宋_GB2312"/>
              </w:rPr>
            </w:pPr>
            <w:r>
              <w:rPr>
                <w:rFonts w:ascii="仿宋_GB2312" w:eastAsia="仿宋_GB2312" w:hint="eastAsia"/>
              </w:rPr>
              <w:lastRenderedPageBreak/>
              <w:t>7月</w:t>
            </w:r>
            <w:r w:rsidR="000C13FE">
              <w:rPr>
                <w:rFonts w:ascii="仿宋_GB2312" w:eastAsia="仿宋_GB2312" w:hint="eastAsia"/>
              </w:rPr>
              <w:t>21</w:t>
            </w:r>
            <w:r>
              <w:rPr>
                <w:rFonts w:ascii="仿宋_GB2312" w:eastAsia="仿宋_GB2312" w:hint="eastAsia"/>
              </w:rPr>
              <w:t>日</w:t>
            </w:r>
          </w:p>
          <w:p w:rsidR="00FE18EE" w:rsidRDefault="00FE18EE" w:rsidP="00FE18EE">
            <w:pPr>
              <w:jc w:val="center"/>
              <w:rPr>
                <w:rFonts w:ascii="仿宋_GB2312" w:eastAsia="仿宋_GB2312" w:hint="eastAsia"/>
              </w:rPr>
            </w:pPr>
            <w:r>
              <w:rPr>
                <w:rFonts w:ascii="仿宋_GB2312" w:eastAsia="仿宋_GB2312" w:hint="eastAsia"/>
              </w:rPr>
              <w:t>（星期五）</w:t>
            </w:r>
          </w:p>
        </w:tc>
        <w:tc>
          <w:tcPr>
            <w:tcW w:w="1995" w:type="dxa"/>
            <w:vAlign w:val="center"/>
          </w:tcPr>
          <w:p w:rsidR="00FE18EE" w:rsidRDefault="000C13FE" w:rsidP="00FE18EE">
            <w:pPr>
              <w:ind w:left="140" w:hangingChars="50" w:hanging="140"/>
              <w:jc w:val="left"/>
              <w:rPr>
                <w:rFonts w:ascii="仿宋_GB2312" w:eastAsia="仿宋_GB2312" w:hint="eastAsia"/>
                <w:sz w:val="28"/>
                <w:szCs w:val="28"/>
              </w:rPr>
            </w:pPr>
            <w:r>
              <w:rPr>
                <w:rFonts w:ascii="仿宋_GB2312" w:eastAsia="仿宋_GB2312" w:hint="eastAsia"/>
                <w:sz w:val="28"/>
                <w:szCs w:val="28"/>
              </w:rPr>
              <w:t>廉政</w:t>
            </w:r>
            <w:r w:rsidR="00FE18EE">
              <w:rPr>
                <w:rFonts w:ascii="仿宋_GB2312" w:eastAsia="仿宋_GB2312" w:hint="eastAsia"/>
                <w:sz w:val="28"/>
                <w:szCs w:val="28"/>
              </w:rPr>
              <w:t xml:space="preserve">教育  </w:t>
            </w:r>
          </w:p>
          <w:p w:rsidR="00FE18EE" w:rsidRDefault="00FE18EE" w:rsidP="00FE18EE">
            <w:pPr>
              <w:ind w:left="140" w:hangingChars="50" w:hanging="140"/>
              <w:jc w:val="left"/>
              <w:rPr>
                <w:rFonts w:ascii="仿宋_GB2312" w:eastAsia="仿宋_GB2312" w:hint="eastAsia"/>
                <w:sz w:val="28"/>
                <w:szCs w:val="28"/>
              </w:rPr>
            </w:pPr>
            <w:r>
              <w:rPr>
                <w:rFonts w:ascii="仿宋_GB2312" w:eastAsia="仿宋_GB2312" w:hint="eastAsia"/>
                <w:sz w:val="28"/>
                <w:szCs w:val="28"/>
              </w:rPr>
              <w:t>专题学习</w:t>
            </w:r>
          </w:p>
        </w:tc>
        <w:tc>
          <w:tcPr>
            <w:tcW w:w="5191" w:type="dxa"/>
            <w:vAlign w:val="center"/>
          </w:tcPr>
          <w:p w:rsidR="00FE18EE" w:rsidRDefault="00FE18EE" w:rsidP="00FE18EE">
            <w:pPr>
              <w:rPr>
                <w:rFonts w:ascii="仿宋_GB2312" w:eastAsia="仿宋_GB2312" w:hint="eastAsia"/>
                <w:sz w:val="28"/>
                <w:szCs w:val="28"/>
              </w:rPr>
            </w:pPr>
            <w:r>
              <w:rPr>
                <w:rFonts w:ascii="仿宋_GB2312" w:eastAsia="仿宋_GB2312" w:hint="eastAsia"/>
                <w:sz w:val="28"/>
                <w:szCs w:val="28"/>
              </w:rPr>
              <w:t>1.</w:t>
            </w:r>
            <w:r w:rsidRPr="00FE18EE">
              <w:rPr>
                <w:rFonts w:ascii="仿宋_GB2312" w:eastAsia="仿宋_GB2312" w:hint="eastAsia"/>
                <w:sz w:val="28"/>
                <w:szCs w:val="28"/>
              </w:rPr>
              <w:t>严重违纪违法干部忏悔书汇编</w:t>
            </w:r>
          </w:p>
          <w:p w:rsidR="00FE18EE" w:rsidRDefault="00FE18EE" w:rsidP="00FE18EE">
            <w:pPr>
              <w:rPr>
                <w:rFonts w:ascii="仿宋_GB2312" w:eastAsia="仿宋_GB2312" w:hint="eastAsia"/>
                <w:sz w:val="28"/>
                <w:szCs w:val="28"/>
              </w:rPr>
            </w:pPr>
            <w:r>
              <w:rPr>
                <w:rFonts w:ascii="仿宋_GB2312" w:eastAsia="仿宋_GB2312" w:hint="eastAsia"/>
                <w:sz w:val="28"/>
                <w:szCs w:val="28"/>
              </w:rPr>
              <w:t>2.</w:t>
            </w:r>
            <w:r w:rsidRPr="00FE18EE">
              <w:rPr>
                <w:rFonts w:ascii="仿宋_GB2312" w:eastAsia="仿宋_GB2312" w:hint="eastAsia"/>
                <w:sz w:val="28"/>
                <w:szCs w:val="28"/>
              </w:rPr>
              <w:t>严</w:t>
            </w:r>
            <w:r w:rsidRPr="00FE18EE">
              <w:rPr>
                <w:rFonts w:ascii="仿宋_GB2312" w:eastAsia="仿宋_GB2312"/>
                <w:sz w:val="28"/>
                <w:szCs w:val="28"/>
              </w:rPr>
              <w:t>重违纪违法典</w:t>
            </w:r>
            <w:r w:rsidRPr="00FE18EE">
              <w:rPr>
                <w:rFonts w:ascii="仿宋_GB2312" w:eastAsia="仿宋_GB2312" w:hint="eastAsia"/>
                <w:sz w:val="28"/>
                <w:szCs w:val="28"/>
              </w:rPr>
              <w:t>型案例</w:t>
            </w:r>
            <w:r w:rsidRPr="00FE18EE">
              <w:rPr>
                <w:rFonts w:ascii="仿宋_GB2312" w:eastAsia="仿宋_GB2312"/>
                <w:sz w:val="28"/>
                <w:szCs w:val="28"/>
              </w:rPr>
              <w:t>专题警示教育片</w:t>
            </w:r>
          </w:p>
          <w:p w:rsidR="00FE18EE" w:rsidRDefault="00FE18EE" w:rsidP="00FE18EE">
            <w:pPr>
              <w:rPr>
                <w:rFonts w:ascii="仿宋_GB2312" w:eastAsia="仿宋_GB2312" w:hint="eastAsia"/>
                <w:sz w:val="28"/>
                <w:szCs w:val="28"/>
              </w:rPr>
            </w:pPr>
            <w:r>
              <w:rPr>
                <w:rFonts w:ascii="仿宋_GB2312" w:eastAsia="仿宋_GB2312" w:hint="eastAsia"/>
                <w:sz w:val="28"/>
                <w:szCs w:val="28"/>
              </w:rPr>
              <w:t>3.</w:t>
            </w:r>
            <w:r w:rsidRPr="00FE18EE">
              <w:rPr>
                <w:rFonts w:ascii="仿宋_GB2312" w:eastAsia="仿宋_GB2312" w:hint="eastAsia"/>
                <w:sz w:val="28"/>
                <w:szCs w:val="28"/>
              </w:rPr>
              <w:t>省、</w:t>
            </w:r>
            <w:r w:rsidRPr="00FE18EE">
              <w:rPr>
                <w:rFonts w:ascii="仿宋_GB2312" w:eastAsia="仿宋_GB2312"/>
                <w:sz w:val="28"/>
                <w:szCs w:val="28"/>
              </w:rPr>
              <w:t>市两级党风廉政警示教育大会精神</w:t>
            </w:r>
          </w:p>
          <w:p w:rsidR="00FE18EE" w:rsidRPr="00FE18EE" w:rsidRDefault="00FE18EE" w:rsidP="00FE18EE">
            <w:pPr>
              <w:rPr>
                <w:rFonts w:ascii="仿宋_GB2312" w:eastAsia="仿宋_GB2312" w:hint="eastAsia"/>
                <w:sz w:val="28"/>
                <w:szCs w:val="28"/>
              </w:rPr>
            </w:pPr>
            <w:r>
              <w:rPr>
                <w:rFonts w:ascii="仿宋_GB2312" w:eastAsia="仿宋_GB2312" w:hint="eastAsia"/>
                <w:sz w:val="28"/>
                <w:szCs w:val="28"/>
              </w:rPr>
              <w:t>4.</w:t>
            </w:r>
            <w:r w:rsidRPr="00FE18EE">
              <w:rPr>
                <w:rFonts w:ascii="仿宋_GB2312" w:eastAsia="仿宋_GB2312" w:hint="eastAsia"/>
                <w:sz w:val="28"/>
                <w:szCs w:val="28"/>
              </w:rPr>
              <w:t>《青岛</w:t>
            </w:r>
            <w:r w:rsidRPr="00FE18EE">
              <w:rPr>
                <w:rFonts w:ascii="仿宋_GB2312" w:eastAsia="仿宋_GB2312"/>
                <w:sz w:val="28"/>
                <w:szCs w:val="28"/>
              </w:rPr>
              <w:t>日报》</w:t>
            </w:r>
            <w:r w:rsidRPr="00FE18EE">
              <w:rPr>
                <w:rFonts w:ascii="仿宋_GB2312" w:eastAsia="仿宋_GB2312"/>
                <w:sz w:val="28"/>
                <w:szCs w:val="28"/>
              </w:rPr>
              <w:t>“</w:t>
            </w:r>
            <w:r w:rsidRPr="00FE18EE">
              <w:rPr>
                <w:rFonts w:ascii="仿宋_GB2312" w:eastAsia="仿宋_GB2312"/>
                <w:sz w:val="28"/>
                <w:szCs w:val="28"/>
              </w:rPr>
              <w:t>清廉之岛</w:t>
            </w:r>
            <w:r w:rsidRPr="00FE18EE">
              <w:rPr>
                <w:rFonts w:ascii="仿宋_GB2312" w:eastAsia="仿宋_GB2312"/>
                <w:sz w:val="28"/>
                <w:szCs w:val="28"/>
              </w:rPr>
              <w:t>”</w:t>
            </w:r>
            <w:r w:rsidRPr="00FE18EE">
              <w:rPr>
                <w:rFonts w:ascii="仿宋_GB2312" w:eastAsia="仿宋_GB2312"/>
                <w:sz w:val="28"/>
                <w:szCs w:val="28"/>
              </w:rPr>
              <w:t>专版第7期</w:t>
            </w:r>
          </w:p>
        </w:tc>
      </w:tr>
      <w:tr w:rsidR="00D02CC0" w:rsidRPr="00391771" w:rsidTr="004F72A6">
        <w:trPr>
          <w:trHeight w:val="1094"/>
        </w:trPr>
        <w:tc>
          <w:tcPr>
            <w:tcW w:w="2058" w:type="dxa"/>
            <w:vAlign w:val="center"/>
          </w:tcPr>
          <w:p w:rsidR="00D02CC0" w:rsidRPr="00D109EA" w:rsidRDefault="00C20D3F" w:rsidP="00B35C02">
            <w:pPr>
              <w:ind w:firstLineChars="50" w:firstLine="160"/>
              <w:jc w:val="center"/>
              <w:rPr>
                <w:rFonts w:ascii="仿宋_GB2312" w:eastAsia="仿宋_GB2312"/>
              </w:rPr>
            </w:pPr>
            <w:r>
              <w:rPr>
                <w:rFonts w:ascii="仿宋_GB2312" w:eastAsia="仿宋_GB2312" w:hint="eastAsia"/>
              </w:rPr>
              <w:t>7</w:t>
            </w:r>
            <w:r w:rsidR="00D02CC0" w:rsidRPr="00D109EA">
              <w:rPr>
                <w:rFonts w:ascii="仿宋_GB2312" w:eastAsia="仿宋_GB2312" w:hint="eastAsia"/>
              </w:rPr>
              <w:t>月</w:t>
            </w:r>
            <w:r>
              <w:rPr>
                <w:rFonts w:ascii="仿宋_GB2312" w:eastAsia="仿宋_GB2312" w:hint="eastAsia"/>
              </w:rPr>
              <w:t>28</w:t>
            </w:r>
            <w:r w:rsidR="00D02CC0" w:rsidRPr="00D109EA">
              <w:rPr>
                <w:rFonts w:ascii="仿宋_GB2312" w:eastAsia="仿宋_GB2312" w:hint="eastAsia"/>
              </w:rPr>
              <w:t>日</w:t>
            </w:r>
          </w:p>
          <w:p w:rsidR="00D02CC0" w:rsidRDefault="00D02CC0" w:rsidP="00B35C02">
            <w:pPr>
              <w:ind w:firstLineChars="50" w:firstLine="160"/>
              <w:jc w:val="center"/>
              <w:rPr>
                <w:rFonts w:ascii="仿宋_GB2312" w:eastAsia="仿宋_GB2312"/>
              </w:rPr>
            </w:pPr>
            <w:r>
              <w:rPr>
                <w:rFonts w:ascii="仿宋_GB2312" w:eastAsia="仿宋_GB2312" w:hint="eastAsia"/>
              </w:rPr>
              <w:t>（星期五</w:t>
            </w:r>
            <w:r w:rsidRPr="00D109EA">
              <w:rPr>
                <w:rFonts w:ascii="仿宋_GB2312" w:eastAsia="仿宋_GB2312" w:hint="eastAsia"/>
              </w:rPr>
              <w:t>）</w:t>
            </w:r>
          </w:p>
        </w:tc>
        <w:tc>
          <w:tcPr>
            <w:tcW w:w="1995" w:type="dxa"/>
            <w:vAlign w:val="center"/>
          </w:tcPr>
          <w:p w:rsidR="00D02CC0" w:rsidRDefault="00D02CC0" w:rsidP="00581F75">
            <w:pPr>
              <w:rPr>
                <w:rFonts w:ascii="仿宋_GB2312" w:eastAsia="仿宋_GB2312"/>
                <w:sz w:val="28"/>
                <w:szCs w:val="28"/>
              </w:rPr>
            </w:pPr>
            <w:r>
              <w:rPr>
                <w:rFonts w:ascii="仿宋_GB2312" w:eastAsia="仿宋_GB2312" w:hint="eastAsia"/>
                <w:sz w:val="28"/>
                <w:szCs w:val="28"/>
              </w:rPr>
              <w:t>主题党日活动</w:t>
            </w:r>
          </w:p>
        </w:tc>
        <w:tc>
          <w:tcPr>
            <w:tcW w:w="5191" w:type="dxa"/>
            <w:vAlign w:val="center"/>
          </w:tcPr>
          <w:p w:rsidR="00D02CC0" w:rsidRPr="000F7BC3" w:rsidRDefault="00B07F67" w:rsidP="00794D61">
            <w:pPr>
              <w:rPr>
                <w:rFonts w:ascii="仿宋_GB2312" w:eastAsia="仿宋_GB2312"/>
                <w:sz w:val="28"/>
                <w:szCs w:val="28"/>
              </w:rPr>
            </w:pPr>
            <w:r>
              <w:rPr>
                <w:rFonts w:ascii="仿宋_GB2312" w:eastAsia="仿宋_GB2312" w:hint="eastAsia"/>
                <w:sz w:val="28"/>
                <w:szCs w:val="28"/>
              </w:rPr>
              <w:t>参观</w:t>
            </w:r>
            <w:r w:rsidRPr="00B07F67">
              <w:rPr>
                <w:rFonts w:ascii="仿宋_GB2312" w:eastAsia="仿宋_GB2312" w:hint="eastAsia"/>
                <w:sz w:val="28"/>
                <w:szCs w:val="28"/>
              </w:rPr>
              <w:t>市廉政教育馆</w:t>
            </w:r>
          </w:p>
        </w:tc>
      </w:tr>
      <w:tr w:rsidR="00D02CC0" w:rsidRPr="00391771" w:rsidTr="00B35C02">
        <w:trPr>
          <w:trHeight w:val="981"/>
        </w:trPr>
        <w:tc>
          <w:tcPr>
            <w:tcW w:w="2058" w:type="dxa"/>
            <w:vAlign w:val="center"/>
          </w:tcPr>
          <w:p w:rsidR="00D02CC0" w:rsidRPr="00D109EA" w:rsidRDefault="00D02CC0" w:rsidP="009313E6">
            <w:pPr>
              <w:ind w:firstLineChars="150" w:firstLine="480"/>
              <w:rPr>
                <w:rFonts w:ascii="仿宋_GB2312" w:eastAsia="仿宋_GB2312"/>
              </w:rPr>
            </w:pPr>
            <w:r w:rsidRPr="00D109EA">
              <w:rPr>
                <w:rFonts w:ascii="仿宋_GB2312" w:eastAsia="仿宋_GB2312" w:hint="eastAsia"/>
              </w:rPr>
              <w:t>备注</w:t>
            </w:r>
          </w:p>
        </w:tc>
        <w:tc>
          <w:tcPr>
            <w:tcW w:w="7186" w:type="dxa"/>
            <w:gridSpan w:val="2"/>
            <w:vAlign w:val="center"/>
          </w:tcPr>
          <w:p w:rsidR="00D02CC0" w:rsidRPr="00391771" w:rsidRDefault="00D02CC0" w:rsidP="00391771">
            <w:pPr>
              <w:widowControl/>
              <w:ind w:firstLineChars="200" w:firstLine="560"/>
              <w:rPr>
                <w:rFonts w:ascii="仿宋_GB2312" w:eastAsia="仿宋_GB2312"/>
                <w:sz w:val="28"/>
                <w:szCs w:val="28"/>
              </w:rPr>
            </w:pPr>
            <w:r w:rsidRPr="00391771">
              <w:rPr>
                <w:rFonts w:ascii="仿宋_GB2312" w:eastAsia="仿宋_GB2312" w:hint="eastAsia"/>
                <w:sz w:val="28"/>
                <w:szCs w:val="28"/>
              </w:rPr>
              <w:t>各党支部及党员干部要认真做好“三会一课”和主题党日活动的记录。</w:t>
            </w:r>
          </w:p>
        </w:tc>
      </w:tr>
    </w:tbl>
    <w:p w:rsidR="00F72E81" w:rsidRDefault="00F72E81" w:rsidP="00A43B44">
      <w:pPr>
        <w:rPr>
          <w:rFonts w:ascii="仿宋_GB2312" w:eastAsia="仿宋_GB2312"/>
          <w:sz w:val="28"/>
          <w:szCs w:val="28"/>
        </w:rPr>
      </w:pPr>
    </w:p>
    <w:sectPr w:rsidR="00F72E81" w:rsidSect="0094672B">
      <w:footerReference w:type="even" r:id="rId8"/>
      <w:footerReference w:type="default" r:id="rId9"/>
      <w:pgSz w:w="11907" w:h="16839" w:code="9"/>
      <w:pgMar w:top="1701" w:right="1531" w:bottom="1418" w:left="1531" w:header="851" w:footer="992"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D7E" w:rsidRDefault="001D4D7E" w:rsidP="00367132">
      <w:r>
        <w:separator/>
      </w:r>
    </w:p>
  </w:endnote>
  <w:endnote w:type="continuationSeparator" w:id="1">
    <w:p w:rsidR="001D4D7E" w:rsidRDefault="001D4D7E" w:rsidP="00367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roman"/>
    <w:pitch w:val="default"/>
    <w:sig w:usb0="00000000" w:usb1="00000000" w:usb2="00000000" w:usb3="00000000" w:csb0="00000000" w:csb1="00000000"/>
  </w:font>
  <w:font w:name="Cambria">
    <w:panose1 w:val="020405030504060A0204"/>
    <w:charset w:val="00"/>
    <w:family w:val="roman"/>
    <w:pitch w:val="variable"/>
    <w:sig w:usb0="E00002FF" w:usb1="4000045F" w:usb2="00000000" w:usb3="00000000" w:csb0="0000019F" w:csb1="00000000"/>
  </w:font>
  <w:font w:name="FZXiaoBiaoSong-B05">
    <w:altName w:val="Arial"/>
    <w:panose1 w:val="00000000000000000000"/>
    <w:charset w:val="00"/>
    <w:family w:val="swiss"/>
    <w:notTrueType/>
    <w:pitch w:val="default"/>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4300"/>
      <w:docPartObj>
        <w:docPartGallery w:val="Page Numbers (Bottom of Page)"/>
        <w:docPartUnique/>
      </w:docPartObj>
    </w:sdtPr>
    <w:sdtContent>
      <w:p w:rsidR="0009713B" w:rsidRDefault="002A744A">
        <w:pPr>
          <w:pStyle w:val="a7"/>
          <w:jc w:val="center"/>
        </w:pPr>
        <w:fldSimple w:instr=" PAGE   \* MERGEFORMAT ">
          <w:r w:rsidR="00F87A8C">
            <w:rPr>
              <w:noProof/>
              <w:lang w:val="zh-CN"/>
            </w:rPr>
            <w:t>3</w:t>
          </w:r>
        </w:fldSimple>
      </w:p>
    </w:sdtContent>
  </w:sdt>
  <w:p w:rsidR="00CA140F" w:rsidRPr="0009713B" w:rsidRDefault="00CA140F" w:rsidP="000971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4299"/>
      <w:docPartObj>
        <w:docPartGallery w:val="Page Numbers (Bottom of Page)"/>
        <w:docPartUnique/>
      </w:docPartObj>
    </w:sdtPr>
    <w:sdtContent>
      <w:p w:rsidR="0009713B" w:rsidRDefault="002A744A">
        <w:pPr>
          <w:pStyle w:val="a7"/>
          <w:jc w:val="center"/>
        </w:pPr>
        <w:fldSimple w:instr=" PAGE   \* MERGEFORMAT ">
          <w:r w:rsidR="000C13FE" w:rsidRPr="000C13FE">
            <w:rPr>
              <w:noProof/>
              <w:lang w:val="zh-CN"/>
            </w:rPr>
            <w:t>3</w:t>
          </w:r>
        </w:fldSimple>
      </w:p>
    </w:sdtContent>
  </w:sdt>
  <w:p w:rsidR="00CA140F" w:rsidRDefault="00CA140F">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D7E" w:rsidRDefault="001D4D7E" w:rsidP="00367132">
      <w:r>
        <w:separator/>
      </w:r>
    </w:p>
  </w:footnote>
  <w:footnote w:type="continuationSeparator" w:id="1">
    <w:p w:rsidR="001D4D7E" w:rsidRDefault="001D4D7E" w:rsidP="00367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B94"/>
    <w:multiLevelType w:val="hybridMultilevel"/>
    <w:tmpl w:val="07BC0D78"/>
    <w:lvl w:ilvl="0" w:tplc="8D102F40">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0B2DF0"/>
    <w:multiLevelType w:val="hybridMultilevel"/>
    <w:tmpl w:val="25E2A50A"/>
    <w:lvl w:ilvl="0" w:tplc="A3F0A8DA">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
    <w:nsid w:val="149A1062"/>
    <w:multiLevelType w:val="hybridMultilevel"/>
    <w:tmpl w:val="9414268E"/>
    <w:lvl w:ilvl="0" w:tplc="0DACD31C">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
    <w:nsid w:val="14A35CA2"/>
    <w:multiLevelType w:val="hybridMultilevel"/>
    <w:tmpl w:val="37ECCE72"/>
    <w:lvl w:ilvl="0" w:tplc="BCC09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8F0557"/>
    <w:multiLevelType w:val="hybridMultilevel"/>
    <w:tmpl w:val="3082688C"/>
    <w:lvl w:ilvl="0" w:tplc="6F38165C">
      <w:start w:val="1"/>
      <w:numFmt w:val="decimal"/>
      <w:lvlText w:val="%1."/>
      <w:lvlJc w:val="left"/>
      <w:pPr>
        <w:ind w:left="677" w:hanging="360"/>
      </w:pPr>
      <w:rPr>
        <w:rFonts w:cs="Times New Roman" w:hint="default"/>
      </w:rPr>
    </w:lvl>
    <w:lvl w:ilvl="1" w:tplc="04090019" w:tentative="1">
      <w:start w:val="1"/>
      <w:numFmt w:val="lowerLetter"/>
      <w:lvlText w:val="%2)"/>
      <w:lvlJc w:val="left"/>
      <w:pPr>
        <w:ind w:left="1157" w:hanging="420"/>
      </w:pPr>
      <w:rPr>
        <w:rFonts w:cs="Times New Roman"/>
      </w:rPr>
    </w:lvl>
    <w:lvl w:ilvl="2" w:tplc="0409001B" w:tentative="1">
      <w:start w:val="1"/>
      <w:numFmt w:val="lowerRoman"/>
      <w:lvlText w:val="%3."/>
      <w:lvlJc w:val="right"/>
      <w:pPr>
        <w:ind w:left="1577" w:hanging="420"/>
      </w:pPr>
      <w:rPr>
        <w:rFonts w:cs="Times New Roman"/>
      </w:rPr>
    </w:lvl>
    <w:lvl w:ilvl="3" w:tplc="0409000F" w:tentative="1">
      <w:start w:val="1"/>
      <w:numFmt w:val="decimal"/>
      <w:lvlText w:val="%4."/>
      <w:lvlJc w:val="left"/>
      <w:pPr>
        <w:ind w:left="1997" w:hanging="420"/>
      </w:pPr>
      <w:rPr>
        <w:rFonts w:cs="Times New Roman"/>
      </w:rPr>
    </w:lvl>
    <w:lvl w:ilvl="4" w:tplc="04090019" w:tentative="1">
      <w:start w:val="1"/>
      <w:numFmt w:val="lowerLetter"/>
      <w:lvlText w:val="%5)"/>
      <w:lvlJc w:val="left"/>
      <w:pPr>
        <w:ind w:left="2417" w:hanging="420"/>
      </w:pPr>
      <w:rPr>
        <w:rFonts w:cs="Times New Roman"/>
      </w:rPr>
    </w:lvl>
    <w:lvl w:ilvl="5" w:tplc="0409001B" w:tentative="1">
      <w:start w:val="1"/>
      <w:numFmt w:val="lowerRoman"/>
      <w:lvlText w:val="%6."/>
      <w:lvlJc w:val="right"/>
      <w:pPr>
        <w:ind w:left="2837" w:hanging="420"/>
      </w:pPr>
      <w:rPr>
        <w:rFonts w:cs="Times New Roman"/>
      </w:rPr>
    </w:lvl>
    <w:lvl w:ilvl="6" w:tplc="0409000F" w:tentative="1">
      <w:start w:val="1"/>
      <w:numFmt w:val="decimal"/>
      <w:lvlText w:val="%7."/>
      <w:lvlJc w:val="left"/>
      <w:pPr>
        <w:ind w:left="3257" w:hanging="420"/>
      </w:pPr>
      <w:rPr>
        <w:rFonts w:cs="Times New Roman"/>
      </w:rPr>
    </w:lvl>
    <w:lvl w:ilvl="7" w:tplc="04090019" w:tentative="1">
      <w:start w:val="1"/>
      <w:numFmt w:val="lowerLetter"/>
      <w:lvlText w:val="%8)"/>
      <w:lvlJc w:val="left"/>
      <w:pPr>
        <w:ind w:left="3677" w:hanging="420"/>
      </w:pPr>
      <w:rPr>
        <w:rFonts w:cs="Times New Roman"/>
      </w:rPr>
    </w:lvl>
    <w:lvl w:ilvl="8" w:tplc="0409001B" w:tentative="1">
      <w:start w:val="1"/>
      <w:numFmt w:val="lowerRoman"/>
      <w:lvlText w:val="%9."/>
      <w:lvlJc w:val="right"/>
      <w:pPr>
        <w:ind w:left="4097" w:hanging="420"/>
      </w:pPr>
      <w:rPr>
        <w:rFonts w:cs="Times New Roman"/>
      </w:rPr>
    </w:lvl>
  </w:abstractNum>
  <w:abstractNum w:abstractNumId="5">
    <w:nsid w:val="20575000"/>
    <w:multiLevelType w:val="hybridMultilevel"/>
    <w:tmpl w:val="179C1756"/>
    <w:lvl w:ilvl="0" w:tplc="D1149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C10C08"/>
    <w:multiLevelType w:val="hybridMultilevel"/>
    <w:tmpl w:val="C122E67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F20003"/>
    <w:multiLevelType w:val="hybridMultilevel"/>
    <w:tmpl w:val="0A8014AA"/>
    <w:lvl w:ilvl="0" w:tplc="B79A10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5918DE"/>
    <w:multiLevelType w:val="hybridMultilevel"/>
    <w:tmpl w:val="865849DC"/>
    <w:lvl w:ilvl="0" w:tplc="51D84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1953B7"/>
    <w:multiLevelType w:val="hybridMultilevel"/>
    <w:tmpl w:val="58485054"/>
    <w:lvl w:ilvl="0" w:tplc="3DB46B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EA55630"/>
    <w:multiLevelType w:val="hybridMultilevel"/>
    <w:tmpl w:val="AEE88858"/>
    <w:lvl w:ilvl="0" w:tplc="E54C4912">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DC6BB3"/>
    <w:multiLevelType w:val="hybridMultilevel"/>
    <w:tmpl w:val="88D26EAE"/>
    <w:lvl w:ilvl="0" w:tplc="D7F2F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0"/>
  </w:num>
  <w:num w:numId="3">
    <w:abstractNumId w:val="8"/>
  </w:num>
  <w:num w:numId="4">
    <w:abstractNumId w:val="11"/>
  </w:num>
  <w:num w:numId="5">
    <w:abstractNumId w:val="9"/>
  </w:num>
  <w:num w:numId="6">
    <w:abstractNumId w:val="1"/>
  </w:num>
  <w:num w:numId="7">
    <w:abstractNumId w:val="2"/>
  </w:num>
  <w:num w:numId="8">
    <w:abstractNumId w:val="7"/>
  </w:num>
  <w:num w:numId="9">
    <w:abstractNumId w:val="3"/>
  </w:num>
  <w:num w:numId="10">
    <w:abstractNumId w:val="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560130">
      <o:colormru v:ext="edit" colors="white"/>
      <o:colormenu v:ext="edit" fill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857"/>
    <w:rsid w:val="00001FC2"/>
    <w:rsid w:val="00004A55"/>
    <w:rsid w:val="00004F1A"/>
    <w:rsid w:val="00010F58"/>
    <w:rsid w:val="000125B6"/>
    <w:rsid w:val="00012B53"/>
    <w:rsid w:val="00013061"/>
    <w:rsid w:val="00013856"/>
    <w:rsid w:val="00014844"/>
    <w:rsid w:val="000168DF"/>
    <w:rsid w:val="00017402"/>
    <w:rsid w:val="0001797F"/>
    <w:rsid w:val="000207AF"/>
    <w:rsid w:val="000207D6"/>
    <w:rsid w:val="0002152B"/>
    <w:rsid w:val="0002155F"/>
    <w:rsid w:val="00024719"/>
    <w:rsid w:val="00025FFF"/>
    <w:rsid w:val="000260F1"/>
    <w:rsid w:val="000264AE"/>
    <w:rsid w:val="00036876"/>
    <w:rsid w:val="00037978"/>
    <w:rsid w:val="00037984"/>
    <w:rsid w:val="00045C7D"/>
    <w:rsid w:val="000463CD"/>
    <w:rsid w:val="0004718E"/>
    <w:rsid w:val="000540CE"/>
    <w:rsid w:val="000568FF"/>
    <w:rsid w:val="00063D7F"/>
    <w:rsid w:val="0006461F"/>
    <w:rsid w:val="00064776"/>
    <w:rsid w:val="00066683"/>
    <w:rsid w:val="00067033"/>
    <w:rsid w:val="0007148C"/>
    <w:rsid w:val="00072CEC"/>
    <w:rsid w:val="00073F00"/>
    <w:rsid w:val="00075286"/>
    <w:rsid w:val="00075288"/>
    <w:rsid w:val="00075EA7"/>
    <w:rsid w:val="00076EBD"/>
    <w:rsid w:val="00077054"/>
    <w:rsid w:val="0008086D"/>
    <w:rsid w:val="00080E03"/>
    <w:rsid w:val="000821D1"/>
    <w:rsid w:val="00082A0A"/>
    <w:rsid w:val="000832EB"/>
    <w:rsid w:val="00085453"/>
    <w:rsid w:val="000867A6"/>
    <w:rsid w:val="00086C90"/>
    <w:rsid w:val="000873AB"/>
    <w:rsid w:val="00093D80"/>
    <w:rsid w:val="0009713B"/>
    <w:rsid w:val="000A0D77"/>
    <w:rsid w:val="000A289F"/>
    <w:rsid w:val="000A2BA2"/>
    <w:rsid w:val="000A6FC3"/>
    <w:rsid w:val="000B04FF"/>
    <w:rsid w:val="000B08F5"/>
    <w:rsid w:val="000B3090"/>
    <w:rsid w:val="000B4901"/>
    <w:rsid w:val="000B49F9"/>
    <w:rsid w:val="000B4A29"/>
    <w:rsid w:val="000B7A1A"/>
    <w:rsid w:val="000C13FE"/>
    <w:rsid w:val="000C2C9C"/>
    <w:rsid w:val="000C3D67"/>
    <w:rsid w:val="000C51B3"/>
    <w:rsid w:val="000C531A"/>
    <w:rsid w:val="000C65D3"/>
    <w:rsid w:val="000C71E6"/>
    <w:rsid w:val="000C7675"/>
    <w:rsid w:val="000C7AC1"/>
    <w:rsid w:val="000D3110"/>
    <w:rsid w:val="000D4076"/>
    <w:rsid w:val="000D417B"/>
    <w:rsid w:val="000D4F2D"/>
    <w:rsid w:val="000D764A"/>
    <w:rsid w:val="000E11FC"/>
    <w:rsid w:val="000E3119"/>
    <w:rsid w:val="000E39CC"/>
    <w:rsid w:val="000F152F"/>
    <w:rsid w:val="000F27F3"/>
    <w:rsid w:val="000F6ABA"/>
    <w:rsid w:val="000F76FC"/>
    <w:rsid w:val="000F7BC3"/>
    <w:rsid w:val="00103A29"/>
    <w:rsid w:val="001047C9"/>
    <w:rsid w:val="00105F0D"/>
    <w:rsid w:val="00106A71"/>
    <w:rsid w:val="00115134"/>
    <w:rsid w:val="00116774"/>
    <w:rsid w:val="001243BB"/>
    <w:rsid w:val="00124668"/>
    <w:rsid w:val="001269FF"/>
    <w:rsid w:val="00126B18"/>
    <w:rsid w:val="0012727A"/>
    <w:rsid w:val="0013297C"/>
    <w:rsid w:val="00132DAF"/>
    <w:rsid w:val="00133D2A"/>
    <w:rsid w:val="001378A5"/>
    <w:rsid w:val="00144091"/>
    <w:rsid w:val="0014578B"/>
    <w:rsid w:val="00146471"/>
    <w:rsid w:val="00153894"/>
    <w:rsid w:val="00154FF4"/>
    <w:rsid w:val="00156961"/>
    <w:rsid w:val="00163CFC"/>
    <w:rsid w:val="00164E77"/>
    <w:rsid w:val="00171643"/>
    <w:rsid w:val="00171910"/>
    <w:rsid w:val="001743F7"/>
    <w:rsid w:val="00176A70"/>
    <w:rsid w:val="0018451D"/>
    <w:rsid w:val="00185163"/>
    <w:rsid w:val="00185C28"/>
    <w:rsid w:val="00185F5D"/>
    <w:rsid w:val="00187667"/>
    <w:rsid w:val="00190FF0"/>
    <w:rsid w:val="0019157D"/>
    <w:rsid w:val="001919BA"/>
    <w:rsid w:val="001A43B5"/>
    <w:rsid w:val="001A5841"/>
    <w:rsid w:val="001A5EC8"/>
    <w:rsid w:val="001B082E"/>
    <w:rsid w:val="001B1D11"/>
    <w:rsid w:val="001B2659"/>
    <w:rsid w:val="001B28BB"/>
    <w:rsid w:val="001B3768"/>
    <w:rsid w:val="001B52AF"/>
    <w:rsid w:val="001B5A24"/>
    <w:rsid w:val="001B5E47"/>
    <w:rsid w:val="001C00C1"/>
    <w:rsid w:val="001C584B"/>
    <w:rsid w:val="001C6EAD"/>
    <w:rsid w:val="001C70AE"/>
    <w:rsid w:val="001C749D"/>
    <w:rsid w:val="001D3F4B"/>
    <w:rsid w:val="001D48BC"/>
    <w:rsid w:val="001D4D7E"/>
    <w:rsid w:val="001D58B1"/>
    <w:rsid w:val="001D62DD"/>
    <w:rsid w:val="001D6965"/>
    <w:rsid w:val="001E0291"/>
    <w:rsid w:val="001E25F0"/>
    <w:rsid w:val="001E607F"/>
    <w:rsid w:val="001F1EB5"/>
    <w:rsid w:val="001F348C"/>
    <w:rsid w:val="001F3B0D"/>
    <w:rsid w:val="001F5985"/>
    <w:rsid w:val="001F5A71"/>
    <w:rsid w:val="001F6F2E"/>
    <w:rsid w:val="001F7127"/>
    <w:rsid w:val="001F7C8A"/>
    <w:rsid w:val="0020354F"/>
    <w:rsid w:val="002054A6"/>
    <w:rsid w:val="002074BA"/>
    <w:rsid w:val="00210A0C"/>
    <w:rsid w:val="00213FC4"/>
    <w:rsid w:val="0021448F"/>
    <w:rsid w:val="002159E8"/>
    <w:rsid w:val="00217392"/>
    <w:rsid w:val="00217577"/>
    <w:rsid w:val="00221A6A"/>
    <w:rsid w:val="00223FCA"/>
    <w:rsid w:val="00226925"/>
    <w:rsid w:val="00226D9F"/>
    <w:rsid w:val="0022713B"/>
    <w:rsid w:val="00230407"/>
    <w:rsid w:val="00230C40"/>
    <w:rsid w:val="00231FCE"/>
    <w:rsid w:val="0023530A"/>
    <w:rsid w:val="00243206"/>
    <w:rsid w:val="00243E99"/>
    <w:rsid w:val="00244EF1"/>
    <w:rsid w:val="002457FB"/>
    <w:rsid w:val="00247827"/>
    <w:rsid w:val="0025094E"/>
    <w:rsid w:val="00251CD7"/>
    <w:rsid w:val="00252A33"/>
    <w:rsid w:val="002547B5"/>
    <w:rsid w:val="002579BC"/>
    <w:rsid w:val="00261E3D"/>
    <w:rsid w:val="00264993"/>
    <w:rsid w:val="00265316"/>
    <w:rsid w:val="002661EE"/>
    <w:rsid w:val="0026670C"/>
    <w:rsid w:val="00267B71"/>
    <w:rsid w:val="00267C01"/>
    <w:rsid w:val="0027191B"/>
    <w:rsid w:val="00274089"/>
    <w:rsid w:val="002746C7"/>
    <w:rsid w:val="00275066"/>
    <w:rsid w:val="002769FE"/>
    <w:rsid w:val="00281500"/>
    <w:rsid w:val="00282941"/>
    <w:rsid w:val="0028514B"/>
    <w:rsid w:val="00293AB8"/>
    <w:rsid w:val="00295033"/>
    <w:rsid w:val="002A0BE7"/>
    <w:rsid w:val="002A340A"/>
    <w:rsid w:val="002A5078"/>
    <w:rsid w:val="002A6DA3"/>
    <w:rsid w:val="002A744A"/>
    <w:rsid w:val="002A7E99"/>
    <w:rsid w:val="002B0878"/>
    <w:rsid w:val="002B0B8D"/>
    <w:rsid w:val="002B1708"/>
    <w:rsid w:val="002B20CD"/>
    <w:rsid w:val="002B472A"/>
    <w:rsid w:val="002B4C6D"/>
    <w:rsid w:val="002B7522"/>
    <w:rsid w:val="002C0FFA"/>
    <w:rsid w:val="002C1E6D"/>
    <w:rsid w:val="002C2BDA"/>
    <w:rsid w:val="002C4722"/>
    <w:rsid w:val="002D00BC"/>
    <w:rsid w:val="002D02BD"/>
    <w:rsid w:val="002D09EF"/>
    <w:rsid w:val="002D12EA"/>
    <w:rsid w:val="002D1879"/>
    <w:rsid w:val="002D40F3"/>
    <w:rsid w:val="002D4B11"/>
    <w:rsid w:val="002D4D18"/>
    <w:rsid w:val="002D5037"/>
    <w:rsid w:val="002D6055"/>
    <w:rsid w:val="002D7AD9"/>
    <w:rsid w:val="002D7E61"/>
    <w:rsid w:val="002E09B1"/>
    <w:rsid w:val="002E1415"/>
    <w:rsid w:val="002E2654"/>
    <w:rsid w:val="002E2E09"/>
    <w:rsid w:val="002E56E9"/>
    <w:rsid w:val="002E60C4"/>
    <w:rsid w:val="002E64BE"/>
    <w:rsid w:val="002E7399"/>
    <w:rsid w:val="002F144D"/>
    <w:rsid w:val="002F17EB"/>
    <w:rsid w:val="002F2EBF"/>
    <w:rsid w:val="002F47E2"/>
    <w:rsid w:val="002F65CC"/>
    <w:rsid w:val="002F6732"/>
    <w:rsid w:val="002F7B45"/>
    <w:rsid w:val="00300625"/>
    <w:rsid w:val="00301401"/>
    <w:rsid w:val="003023B2"/>
    <w:rsid w:val="00304972"/>
    <w:rsid w:val="00306E3B"/>
    <w:rsid w:val="0030738F"/>
    <w:rsid w:val="00310521"/>
    <w:rsid w:val="003117BD"/>
    <w:rsid w:val="003118E6"/>
    <w:rsid w:val="00311B95"/>
    <w:rsid w:val="00311E3D"/>
    <w:rsid w:val="00312265"/>
    <w:rsid w:val="00314E31"/>
    <w:rsid w:val="00315486"/>
    <w:rsid w:val="00315912"/>
    <w:rsid w:val="00317A0B"/>
    <w:rsid w:val="00317F03"/>
    <w:rsid w:val="003208A8"/>
    <w:rsid w:val="00320D2D"/>
    <w:rsid w:val="0032101F"/>
    <w:rsid w:val="00321BDC"/>
    <w:rsid w:val="00323304"/>
    <w:rsid w:val="003238F0"/>
    <w:rsid w:val="003244B1"/>
    <w:rsid w:val="003244B2"/>
    <w:rsid w:val="003251B0"/>
    <w:rsid w:val="003252E3"/>
    <w:rsid w:val="00325F29"/>
    <w:rsid w:val="00332BC1"/>
    <w:rsid w:val="00332FEF"/>
    <w:rsid w:val="00333951"/>
    <w:rsid w:val="003361EE"/>
    <w:rsid w:val="00336234"/>
    <w:rsid w:val="0033723F"/>
    <w:rsid w:val="00341980"/>
    <w:rsid w:val="00344C17"/>
    <w:rsid w:val="00346C9C"/>
    <w:rsid w:val="00347596"/>
    <w:rsid w:val="00353E59"/>
    <w:rsid w:val="00355DDC"/>
    <w:rsid w:val="003662B1"/>
    <w:rsid w:val="00366A55"/>
    <w:rsid w:val="00367132"/>
    <w:rsid w:val="00367CD0"/>
    <w:rsid w:val="00370AB2"/>
    <w:rsid w:val="00371BDC"/>
    <w:rsid w:val="0037451E"/>
    <w:rsid w:val="0037579E"/>
    <w:rsid w:val="00375EB5"/>
    <w:rsid w:val="00376301"/>
    <w:rsid w:val="00376836"/>
    <w:rsid w:val="0038055A"/>
    <w:rsid w:val="00381932"/>
    <w:rsid w:val="00387038"/>
    <w:rsid w:val="00387155"/>
    <w:rsid w:val="00387DD0"/>
    <w:rsid w:val="00390FD7"/>
    <w:rsid w:val="00391771"/>
    <w:rsid w:val="00393F0A"/>
    <w:rsid w:val="00396163"/>
    <w:rsid w:val="003A1BF6"/>
    <w:rsid w:val="003A2025"/>
    <w:rsid w:val="003A25E2"/>
    <w:rsid w:val="003A3CFF"/>
    <w:rsid w:val="003A6ADF"/>
    <w:rsid w:val="003A75C2"/>
    <w:rsid w:val="003B5BE8"/>
    <w:rsid w:val="003B6018"/>
    <w:rsid w:val="003B6DB2"/>
    <w:rsid w:val="003B756A"/>
    <w:rsid w:val="003C1066"/>
    <w:rsid w:val="003C1C26"/>
    <w:rsid w:val="003C1E5F"/>
    <w:rsid w:val="003C2DC5"/>
    <w:rsid w:val="003C32AD"/>
    <w:rsid w:val="003C3B2D"/>
    <w:rsid w:val="003D0282"/>
    <w:rsid w:val="003D3175"/>
    <w:rsid w:val="003D3BA4"/>
    <w:rsid w:val="003E1070"/>
    <w:rsid w:val="003E2F21"/>
    <w:rsid w:val="003E31CC"/>
    <w:rsid w:val="003E5C90"/>
    <w:rsid w:val="003E6A76"/>
    <w:rsid w:val="003E7DE1"/>
    <w:rsid w:val="003F0F20"/>
    <w:rsid w:val="003F2C6D"/>
    <w:rsid w:val="003F4D46"/>
    <w:rsid w:val="003F51E2"/>
    <w:rsid w:val="003F5260"/>
    <w:rsid w:val="003F5A5A"/>
    <w:rsid w:val="003F5FF1"/>
    <w:rsid w:val="0040323D"/>
    <w:rsid w:val="00404124"/>
    <w:rsid w:val="0040768B"/>
    <w:rsid w:val="004110A5"/>
    <w:rsid w:val="00416095"/>
    <w:rsid w:val="00416CEF"/>
    <w:rsid w:val="00420D5C"/>
    <w:rsid w:val="00420EA7"/>
    <w:rsid w:val="004218AB"/>
    <w:rsid w:val="004220FC"/>
    <w:rsid w:val="00422811"/>
    <w:rsid w:val="00424F55"/>
    <w:rsid w:val="00427B06"/>
    <w:rsid w:val="00430321"/>
    <w:rsid w:val="004308C6"/>
    <w:rsid w:val="00433698"/>
    <w:rsid w:val="004340C8"/>
    <w:rsid w:val="004407BD"/>
    <w:rsid w:val="00445FCD"/>
    <w:rsid w:val="00450968"/>
    <w:rsid w:val="00452A5A"/>
    <w:rsid w:val="00454CFF"/>
    <w:rsid w:val="00456A7C"/>
    <w:rsid w:val="00456D61"/>
    <w:rsid w:val="0046022E"/>
    <w:rsid w:val="00464B6A"/>
    <w:rsid w:val="004714D3"/>
    <w:rsid w:val="0047349F"/>
    <w:rsid w:val="004755F8"/>
    <w:rsid w:val="00480A1C"/>
    <w:rsid w:val="00483C85"/>
    <w:rsid w:val="00490F94"/>
    <w:rsid w:val="00493435"/>
    <w:rsid w:val="00493664"/>
    <w:rsid w:val="00495910"/>
    <w:rsid w:val="004966AC"/>
    <w:rsid w:val="004969F0"/>
    <w:rsid w:val="004973FF"/>
    <w:rsid w:val="004A0C77"/>
    <w:rsid w:val="004A484E"/>
    <w:rsid w:val="004A6323"/>
    <w:rsid w:val="004A7645"/>
    <w:rsid w:val="004B1370"/>
    <w:rsid w:val="004B2BEC"/>
    <w:rsid w:val="004B32A3"/>
    <w:rsid w:val="004B557D"/>
    <w:rsid w:val="004B6968"/>
    <w:rsid w:val="004C00C4"/>
    <w:rsid w:val="004C345C"/>
    <w:rsid w:val="004D0310"/>
    <w:rsid w:val="004D2063"/>
    <w:rsid w:val="004D4004"/>
    <w:rsid w:val="004D58FE"/>
    <w:rsid w:val="004D5FC0"/>
    <w:rsid w:val="004E0D90"/>
    <w:rsid w:val="004E3872"/>
    <w:rsid w:val="004E3B4B"/>
    <w:rsid w:val="004E5AD4"/>
    <w:rsid w:val="004E69B8"/>
    <w:rsid w:val="004E6FAA"/>
    <w:rsid w:val="004E7DA5"/>
    <w:rsid w:val="004F01E1"/>
    <w:rsid w:val="004F2314"/>
    <w:rsid w:val="004F2CBB"/>
    <w:rsid w:val="004F456B"/>
    <w:rsid w:val="004F4DA7"/>
    <w:rsid w:val="004F59D6"/>
    <w:rsid w:val="004F72A6"/>
    <w:rsid w:val="00500640"/>
    <w:rsid w:val="005024B0"/>
    <w:rsid w:val="00505BFA"/>
    <w:rsid w:val="00507163"/>
    <w:rsid w:val="00507C6A"/>
    <w:rsid w:val="0051049F"/>
    <w:rsid w:val="005115EE"/>
    <w:rsid w:val="00513129"/>
    <w:rsid w:val="0051372A"/>
    <w:rsid w:val="00517022"/>
    <w:rsid w:val="00521030"/>
    <w:rsid w:val="005234D6"/>
    <w:rsid w:val="00525E05"/>
    <w:rsid w:val="005302DE"/>
    <w:rsid w:val="0053137D"/>
    <w:rsid w:val="005400EF"/>
    <w:rsid w:val="00541D6D"/>
    <w:rsid w:val="005421D3"/>
    <w:rsid w:val="005426C9"/>
    <w:rsid w:val="0054368E"/>
    <w:rsid w:val="0054403A"/>
    <w:rsid w:val="00545592"/>
    <w:rsid w:val="00546429"/>
    <w:rsid w:val="0054673C"/>
    <w:rsid w:val="00547F4E"/>
    <w:rsid w:val="00552CA7"/>
    <w:rsid w:val="0055314D"/>
    <w:rsid w:val="00554B4A"/>
    <w:rsid w:val="00555116"/>
    <w:rsid w:val="005556C6"/>
    <w:rsid w:val="00561A14"/>
    <w:rsid w:val="00564108"/>
    <w:rsid w:val="005653E3"/>
    <w:rsid w:val="00566B1F"/>
    <w:rsid w:val="005702C0"/>
    <w:rsid w:val="005706E6"/>
    <w:rsid w:val="005708DD"/>
    <w:rsid w:val="00573108"/>
    <w:rsid w:val="00574D41"/>
    <w:rsid w:val="00574E52"/>
    <w:rsid w:val="0057536A"/>
    <w:rsid w:val="005755C7"/>
    <w:rsid w:val="00575CE1"/>
    <w:rsid w:val="005769F7"/>
    <w:rsid w:val="00581F75"/>
    <w:rsid w:val="00584A3B"/>
    <w:rsid w:val="00584ACF"/>
    <w:rsid w:val="00585B8B"/>
    <w:rsid w:val="005860E7"/>
    <w:rsid w:val="00587B69"/>
    <w:rsid w:val="00587C05"/>
    <w:rsid w:val="005908FF"/>
    <w:rsid w:val="00592710"/>
    <w:rsid w:val="005943AF"/>
    <w:rsid w:val="00594A53"/>
    <w:rsid w:val="005951D2"/>
    <w:rsid w:val="00595246"/>
    <w:rsid w:val="005962B7"/>
    <w:rsid w:val="00597B43"/>
    <w:rsid w:val="005A09E0"/>
    <w:rsid w:val="005A0F6D"/>
    <w:rsid w:val="005A2371"/>
    <w:rsid w:val="005A2FB7"/>
    <w:rsid w:val="005B074F"/>
    <w:rsid w:val="005B0D55"/>
    <w:rsid w:val="005B1106"/>
    <w:rsid w:val="005B21A5"/>
    <w:rsid w:val="005B21C7"/>
    <w:rsid w:val="005B43A5"/>
    <w:rsid w:val="005B4529"/>
    <w:rsid w:val="005C337F"/>
    <w:rsid w:val="005C45BC"/>
    <w:rsid w:val="005C64D9"/>
    <w:rsid w:val="005D4CCE"/>
    <w:rsid w:val="005D760D"/>
    <w:rsid w:val="005D79B5"/>
    <w:rsid w:val="005E23D3"/>
    <w:rsid w:val="005E2CB8"/>
    <w:rsid w:val="005F068E"/>
    <w:rsid w:val="005F6055"/>
    <w:rsid w:val="005F7502"/>
    <w:rsid w:val="005F7E5C"/>
    <w:rsid w:val="006015D9"/>
    <w:rsid w:val="006046BC"/>
    <w:rsid w:val="00606EBD"/>
    <w:rsid w:val="0061352F"/>
    <w:rsid w:val="006135F6"/>
    <w:rsid w:val="00613679"/>
    <w:rsid w:val="006151BD"/>
    <w:rsid w:val="006154BB"/>
    <w:rsid w:val="0061678E"/>
    <w:rsid w:val="006205E2"/>
    <w:rsid w:val="00621223"/>
    <w:rsid w:val="00624A72"/>
    <w:rsid w:val="00626B9C"/>
    <w:rsid w:val="00631022"/>
    <w:rsid w:val="00631B9C"/>
    <w:rsid w:val="006350F2"/>
    <w:rsid w:val="0063604F"/>
    <w:rsid w:val="00636B2F"/>
    <w:rsid w:val="006374E9"/>
    <w:rsid w:val="00637C54"/>
    <w:rsid w:val="00637C79"/>
    <w:rsid w:val="006405C1"/>
    <w:rsid w:val="00642BCF"/>
    <w:rsid w:val="00644982"/>
    <w:rsid w:val="00651ADC"/>
    <w:rsid w:val="00652B90"/>
    <w:rsid w:val="00653D1C"/>
    <w:rsid w:val="006542A0"/>
    <w:rsid w:val="00656DFE"/>
    <w:rsid w:val="00657D80"/>
    <w:rsid w:val="00657FD9"/>
    <w:rsid w:val="00661CE0"/>
    <w:rsid w:val="00662B64"/>
    <w:rsid w:val="00663094"/>
    <w:rsid w:val="006636BB"/>
    <w:rsid w:val="0066471A"/>
    <w:rsid w:val="006672CE"/>
    <w:rsid w:val="00670659"/>
    <w:rsid w:val="00671468"/>
    <w:rsid w:val="00671A36"/>
    <w:rsid w:val="006724AA"/>
    <w:rsid w:val="00682D1A"/>
    <w:rsid w:val="0068564B"/>
    <w:rsid w:val="006878CA"/>
    <w:rsid w:val="0069190C"/>
    <w:rsid w:val="006A2E96"/>
    <w:rsid w:val="006A2FB5"/>
    <w:rsid w:val="006A5AF6"/>
    <w:rsid w:val="006A7D2C"/>
    <w:rsid w:val="006B076B"/>
    <w:rsid w:val="006B6C2A"/>
    <w:rsid w:val="006B6D00"/>
    <w:rsid w:val="006C5A9F"/>
    <w:rsid w:val="006D1E9F"/>
    <w:rsid w:val="006D2352"/>
    <w:rsid w:val="006D33F9"/>
    <w:rsid w:val="006D5F9D"/>
    <w:rsid w:val="006D73AD"/>
    <w:rsid w:val="006E3A4D"/>
    <w:rsid w:val="006E72C6"/>
    <w:rsid w:val="006F0A19"/>
    <w:rsid w:val="006F0BB4"/>
    <w:rsid w:val="006F0F87"/>
    <w:rsid w:val="006F1852"/>
    <w:rsid w:val="006F4B85"/>
    <w:rsid w:val="006F524A"/>
    <w:rsid w:val="00700B7E"/>
    <w:rsid w:val="00701804"/>
    <w:rsid w:val="00705CDC"/>
    <w:rsid w:val="007068A6"/>
    <w:rsid w:val="00715A59"/>
    <w:rsid w:val="00716CC6"/>
    <w:rsid w:val="00717968"/>
    <w:rsid w:val="00720C3A"/>
    <w:rsid w:val="00721243"/>
    <w:rsid w:val="007218E3"/>
    <w:rsid w:val="0072251D"/>
    <w:rsid w:val="00722735"/>
    <w:rsid w:val="00724C49"/>
    <w:rsid w:val="00727284"/>
    <w:rsid w:val="007305C8"/>
    <w:rsid w:val="00730634"/>
    <w:rsid w:val="00733613"/>
    <w:rsid w:val="00733A23"/>
    <w:rsid w:val="00733F54"/>
    <w:rsid w:val="00735717"/>
    <w:rsid w:val="007400B7"/>
    <w:rsid w:val="00741B9D"/>
    <w:rsid w:val="00741CA5"/>
    <w:rsid w:val="00743410"/>
    <w:rsid w:val="0074389C"/>
    <w:rsid w:val="0074476F"/>
    <w:rsid w:val="00746336"/>
    <w:rsid w:val="00747529"/>
    <w:rsid w:val="00747A14"/>
    <w:rsid w:val="00747B1E"/>
    <w:rsid w:val="00751AEC"/>
    <w:rsid w:val="0075227A"/>
    <w:rsid w:val="00753C7A"/>
    <w:rsid w:val="007564F7"/>
    <w:rsid w:val="00761DDB"/>
    <w:rsid w:val="007626B0"/>
    <w:rsid w:val="00762DD6"/>
    <w:rsid w:val="0076493E"/>
    <w:rsid w:val="007658DE"/>
    <w:rsid w:val="00765D3B"/>
    <w:rsid w:val="00771712"/>
    <w:rsid w:val="00773478"/>
    <w:rsid w:val="0077386F"/>
    <w:rsid w:val="007748EC"/>
    <w:rsid w:val="00775C28"/>
    <w:rsid w:val="00775CC6"/>
    <w:rsid w:val="007767F7"/>
    <w:rsid w:val="00780724"/>
    <w:rsid w:val="0078164A"/>
    <w:rsid w:val="00781785"/>
    <w:rsid w:val="00783DDE"/>
    <w:rsid w:val="007858A7"/>
    <w:rsid w:val="007858EA"/>
    <w:rsid w:val="00785BDE"/>
    <w:rsid w:val="00786192"/>
    <w:rsid w:val="00792C6E"/>
    <w:rsid w:val="00793DB9"/>
    <w:rsid w:val="00794D61"/>
    <w:rsid w:val="007979E6"/>
    <w:rsid w:val="007A14B9"/>
    <w:rsid w:val="007A2B26"/>
    <w:rsid w:val="007A73DC"/>
    <w:rsid w:val="007A7C15"/>
    <w:rsid w:val="007B353A"/>
    <w:rsid w:val="007B4617"/>
    <w:rsid w:val="007B52FB"/>
    <w:rsid w:val="007B5CB4"/>
    <w:rsid w:val="007C0336"/>
    <w:rsid w:val="007C0D9B"/>
    <w:rsid w:val="007C6BA4"/>
    <w:rsid w:val="007D18EF"/>
    <w:rsid w:val="007D28AF"/>
    <w:rsid w:val="007D404B"/>
    <w:rsid w:val="007D53EE"/>
    <w:rsid w:val="007E169B"/>
    <w:rsid w:val="007E35FA"/>
    <w:rsid w:val="007E37FA"/>
    <w:rsid w:val="007E5006"/>
    <w:rsid w:val="007E52CB"/>
    <w:rsid w:val="007E53A5"/>
    <w:rsid w:val="007E6513"/>
    <w:rsid w:val="007F023D"/>
    <w:rsid w:val="007F0E27"/>
    <w:rsid w:val="007F24EA"/>
    <w:rsid w:val="00805F30"/>
    <w:rsid w:val="00813C2B"/>
    <w:rsid w:val="00816010"/>
    <w:rsid w:val="00816D01"/>
    <w:rsid w:val="0081782A"/>
    <w:rsid w:val="008178F6"/>
    <w:rsid w:val="00820B18"/>
    <w:rsid w:val="008245C2"/>
    <w:rsid w:val="00824AB5"/>
    <w:rsid w:val="008264C8"/>
    <w:rsid w:val="0082676F"/>
    <w:rsid w:val="00826783"/>
    <w:rsid w:val="00826B41"/>
    <w:rsid w:val="0082711E"/>
    <w:rsid w:val="008274B8"/>
    <w:rsid w:val="00830D21"/>
    <w:rsid w:val="008317D8"/>
    <w:rsid w:val="0083262F"/>
    <w:rsid w:val="008330EE"/>
    <w:rsid w:val="008331E3"/>
    <w:rsid w:val="00833FA2"/>
    <w:rsid w:val="008374E5"/>
    <w:rsid w:val="00837EF2"/>
    <w:rsid w:val="00841ED3"/>
    <w:rsid w:val="00842CAD"/>
    <w:rsid w:val="008453AA"/>
    <w:rsid w:val="0084552C"/>
    <w:rsid w:val="008463FE"/>
    <w:rsid w:val="00846A7E"/>
    <w:rsid w:val="00853DCF"/>
    <w:rsid w:val="0085470D"/>
    <w:rsid w:val="00855549"/>
    <w:rsid w:val="0085653B"/>
    <w:rsid w:val="008565DE"/>
    <w:rsid w:val="00856B44"/>
    <w:rsid w:val="00856B67"/>
    <w:rsid w:val="008573D6"/>
    <w:rsid w:val="008627A7"/>
    <w:rsid w:val="00862984"/>
    <w:rsid w:val="00863359"/>
    <w:rsid w:val="008639CD"/>
    <w:rsid w:val="00863B31"/>
    <w:rsid w:val="008643DB"/>
    <w:rsid w:val="00871ABC"/>
    <w:rsid w:val="00872181"/>
    <w:rsid w:val="00873A47"/>
    <w:rsid w:val="00874265"/>
    <w:rsid w:val="00875743"/>
    <w:rsid w:val="00877506"/>
    <w:rsid w:val="00877875"/>
    <w:rsid w:val="00883AC8"/>
    <w:rsid w:val="00883C74"/>
    <w:rsid w:val="008843A9"/>
    <w:rsid w:val="00884547"/>
    <w:rsid w:val="008847EF"/>
    <w:rsid w:val="00884F46"/>
    <w:rsid w:val="00885502"/>
    <w:rsid w:val="00885BA5"/>
    <w:rsid w:val="00886F33"/>
    <w:rsid w:val="0089289C"/>
    <w:rsid w:val="0089346A"/>
    <w:rsid w:val="00895ECB"/>
    <w:rsid w:val="008A1912"/>
    <w:rsid w:val="008A4302"/>
    <w:rsid w:val="008A5F9E"/>
    <w:rsid w:val="008A69CA"/>
    <w:rsid w:val="008A6FC6"/>
    <w:rsid w:val="008B0216"/>
    <w:rsid w:val="008B177B"/>
    <w:rsid w:val="008B3931"/>
    <w:rsid w:val="008B5F8B"/>
    <w:rsid w:val="008B769B"/>
    <w:rsid w:val="008C53C1"/>
    <w:rsid w:val="008D313E"/>
    <w:rsid w:val="008D41C8"/>
    <w:rsid w:val="008D5CB6"/>
    <w:rsid w:val="008D5D9A"/>
    <w:rsid w:val="008D6844"/>
    <w:rsid w:val="008E05D8"/>
    <w:rsid w:val="008E086F"/>
    <w:rsid w:val="008E288D"/>
    <w:rsid w:val="008E2FEA"/>
    <w:rsid w:val="008E487B"/>
    <w:rsid w:val="008E6081"/>
    <w:rsid w:val="008F147D"/>
    <w:rsid w:val="008F15E5"/>
    <w:rsid w:val="008F351E"/>
    <w:rsid w:val="008F6379"/>
    <w:rsid w:val="00900857"/>
    <w:rsid w:val="00901718"/>
    <w:rsid w:val="00903945"/>
    <w:rsid w:val="009041DE"/>
    <w:rsid w:val="00904893"/>
    <w:rsid w:val="0090517F"/>
    <w:rsid w:val="00905C1E"/>
    <w:rsid w:val="00907021"/>
    <w:rsid w:val="00907CF0"/>
    <w:rsid w:val="0091395F"/>
    <w:rsid w:val="009175FB"/>
    <w:rsid w:val="00917D9E"/>
    <w:rsid w:val="00917E07"/>
    <w:rsid w:val="00920973"/>
    <w:rsid w:val="009238D6"/>
    <w:rsid w:val="00923AC7"/>
    <w:rsid w:val="00925AA7"/>
    <w:rsid w:val="009260B0"/>
    <w:rsid w:val="00926454"/>
    <w:rsid w:val="009278B2"/>
    <w:rsid w:val="00930894"/>
    <w:rsid w:val="00930EC7"/>
    <w:rsid w:val="00930FC0"/>
    <w:rsid w:val="009313E6"/>
    <w:rsid w:val="0093235D"/>
    <w:rsid w:val="0093265E"/>
    <w:rsid w:val="00933392"/>
    <w:rsid w:val="009335E2"/>
    <w:rsid w:val="00936250"/>
    <w:rsid w:val="00940C06"/>
    <w:rsid w:val="00941440"/>
    <w:rsid w:val="00942498"/>
    <w:rsid w:val="00944BA5"/>
    <w:rsid w:val="00945714"/>
    <w:rsid w:val="0094672B"/>
    <w:rsid w:val="00946BA6"/>
    <w:rsid w:val="00946F0C"/>
    <w:rsid w:val="00947A0B"/>
    <w:rsid w:val="00950D96"/>
    <w:rsid w:val="00951471"/>
    <w:rsid w:val="009518D2"/>
    <w:rsid w:val="00951C16"/>
    <w:rsid w:val="0095286A"/>
    <w:rsid w:val="00953014"/>
    <w:rsid w:val="00954FDF"/>
    <w:rsid w:val="00955303"/>
    <w:rsid w:val="0095545E"/>
    <w:rsid w:val="009557A0"/>
    <w:rsid w:val="00955AF5"/>
    <w:rsid w:val="00955BDA"/>
    <w:rsid w:val="00961307"/>
    <w:rsid w:val="00962301"/>
    <w:rsid w:val="00963A87"/>
    <w:rsid w:val="00963B67"/>
    <w:rsid w:val="00964238"/>
    <w:rsid w:val="00964CEF"/>
    <w:rsid w:val="009673AB"/>
    <w:rsid w:val="00967810"/>
    <w:rsid w:val="009679E6"/>
    <w:rsid w:val="00971ADA"/>
    <w:rsid w:val="00972DBE"/>
    <w:rsid w:val="0097642A"/>
    <w:rsid w:val="00977AC9"/>
    <w:rsid w:val="00977DD2"/>
    <w:rsid w:val="009808C6"/>
    <w:rsid w:val="00982AE8"/>
    <w:rsid w:val="00983BD1"/>
    <w:rsid w:val="00984C66"/>
    <w:rsid w:val="009867E0"/>
    <w:rsid w:val="0098712F"/>
    <w:rsid w:val="009873AA"/>
    <w:rsid w:val="00990A18"/>
    <w:rsid w:val="00990A44"/>
    <w:rsid w:val="0099184D"/>
    <w:rsid w:val="009962E6"/>
    <w:rsid w:val="009967A6"/>
    <w:rsid w:val="00997769"/>
    <w:rsid w:val="009A42D6"/>
    <w:rsid w:val="009A466E"/>
    <w:rsid w:val="009A4952"/>
    <w:rsid w:val="009A5B25"/>
    <w:rsid w:val="009A5B2E"/>
    <w:rsid w:val="009A7E53"/>
    <w:rsid w:val="009B03E7"/>
    <w:rsid w:val="009B09DD"/>
    <w:rsid w:val="009B0A06"/>
    <w:rsid w:val="009B2F9E"/>
    <w:rsid w:val="009B4F58"/>
    <w:rsid w:val="009B7285"/>
    <w:rsid w:val="009C17DC"/>
    <w:rsid w:val="009C21CE"/>
    <w:rsid w:val="009C2E13"/>
    <w:rsid w:val="009C41FA"/>
    <w:rsid w:val="009C4B75"/>
    <w:rsid w:val="009D0366"/>
    <w:rsid w:val="009D4C97"/>
    <w:rsid w:val="009D5231"/>
    <w:rsid w:val="009D7403"/>
    <w:rsid w:val="009E5FE6"/>
    <w:rsid w:val="009E77E3"/>
    <w:rsid w:val="009F15D1"/>
    <w:rsid w:val="009F2D2F"/>
    <w:rsid w:val="009F4852"/>
    <w:rsid w:val="009F6A8E"/>
    <w:rsid w:val="009F76FA"/>
    <w:rsid w:val="00A00753"/>
    <w:rsid w:val="00A01A9A"/>
    <w:rsid w:val="00A02F77"/>
    <w:rsid w:val="00A0472A"/>
    <w:rsid w:val="00A058F6"/>
    <w:rsid w:val="00A071CD"/>
    <w:rsid w:val="00A113EB"/>
    <w:rsid w:val="00A11E2F"/>
    <w:rsid w:val="00A11F4D"/>
    <w:rsid w:val="00A15313"/>
    <w:rsid w:val="00A153E3"/>
    <w:rsid w:val="00A224FF"/>
    <w:rsid w:val="00A23048"/>
    <w:rsid w:val="00A239FE"/>
    <w:rsid w:val="00A26276"/>
    <w:rsid w:val="00A26D1A"/>
    <w:rsid w:val="00A26DED"/>
    <w:rsid w:val="00A27942"/>
    <w:rsid w:val="00A31A51"/>
    <w:rsid w:val="00A41A01"/>
    <w:rsid w:val="00A43ADB"/>
    <w:rsid w:val="00A43B44"/>
    <w:rsid w:val="00A46ABA"/>
    <w:rsid w:val="00A46AF3"/>
    <w:rsid w:val="00A50AE4"/>
    <w:rsid w:val="00A520D4"/>
    <w:rsid w:val="00A52A26"/>
    <w:rsid w:val="00A531E8"/>
    <w:rsid w:val="00A5760C"/>
    <w:rsid w:val="00A611D9"/>
    <w:rsid w:val="00A6177E"/>
    <w:rsid w:val="00A64133"/>
    <w:rsid w:val="00A66686"/>
    <w:rsid w:val="00A674CF"/>
    <w:rsid w:val="00A74DC2"/>
    <w:rsid w:val="00A755A4"/>
    <w:rsid w:val="00A75DCE"/>
    <w:rsid w:val="00A764D7"/>
    <w:rsid w:val="00A80CAD"/>
    <w:rsid w:val="00A82017"/>
    <w:rsid w:val="00A82366"/>
    <w:rsid w:val="00A83DDB"/>
    <w:rsid w:val="00A85B38"/>
    <w:rsid w:val="00A85E80"/>
    <w:rsid w:val="00A873FB"/>
    <w:rsid w:val="00A87C93"/>
    <w:rsid w:val="00A902FF"/>
    <w:rsid w:val="00A90B65"/>
    <w:rsid w:val="00A91DB1"/>
    <w:rsid w:val="00A950B1"/>
    <w:rsid w:val="00A96AA5"/>
    <w:rsid w:val="00A96AC5"/>
    <w:rsid w:val="00AA0FF7"/>
    <w:rsid w:val="00AA11F9"/>
    <w:rsid w:val="00AA19B6"/>
    <w:rsid w:val="00AA2D06"/>
    <w:rsid w:val="00AA49AD"/>
    <w:rsid w:val="00AA5CE0"/>
    <w:rsid w:val="00AB0708"/>
    <w:rsid w:val="00AB3200"/>
    <w:rsid w:val="00AB5289"/>
    <w:rsid w:val="00AC04AF"/>
    <w:rsid w:val="00AC3AF0"/>
    <w:rsid w:val="00AC581D"/>
    <w:rsid w:val="00AC6265"/>
    <w:rsid w:val="00AC7923"/>
    <w:rsid w:val="00AD02DC"/>
    <w:rsid w:val="00AD1345"/>
    <w:rsid w:val="00AD19DB"/>
    <w:rsid w:val="00AD2DEF"/>
    <w:rsid w:val="00AD698E"/>
    <w:rsid w:val="00AD760C"/>
    <w:rsid w:val="00AE1F40"/>
    <w:rsid w:val="00AE4CD6"/>
    <w:rsid w:val="00AE5CFE"/>
    <w:rsid w:val="00AE632B"/>
    <w:rsid w:val="00AF0FC7"/>
    <w:rsid w:val="00AF5DDC"/>
    <w:rsid w:val="00AF63F8"/>
    <w:rsid w:val="00AF7608"/>
    <w:rsid w:val="00B03BAF"/>
    <w:rsid w:val="00B03DD5"/>
    <w:rsid w:val="00B04C61"/>
    <w:rsid w:val="00B0596E"/>
    <w:rsid w:val="00B07A82"/>
    <w:rsid w:val="00B07F67"/>
    <w:rsid w:val="00B11AAE"/>
    <w:rsid w:val="00B12B8A"/>
    <w:rsid w:val="00B13264"/>
    <w:rsid w:val="00B13CCC"/>
    <w:rsid w:val="00B20443"/>
    <w:rsid w:val="00B2163F"/>
    <w:rsid w:val="00B23FC5"/>
    <w:rsid w:val="00B24F7F"/>
    <w:rsid w:val="00B2574A"/>
    <w:rsid w:val="00B26623"/>
    <w:rsid w:val="00B2775F"/>
    <w:rsid w:val="00B30B86"/>
    <w:rsid w:val="00B3542B"/>
    <w:rsid w:val="00B35C02"/>
    <w:rsid w:val="00B37750"/>
    <w:rsid w:val="00B37B7B"/>
    <w:rsid w:val="00B37F0B"/>
    <w:rsid w:val="00B42683"/>
    <w:rsid w:val="00B42DD1"/>
    <w:rsid w:val="00B444D3"/>
    <w:rsid w:val="00B456C5"/>
    <w:rsid w:val="00B46FE7"/>
    <w:rsid w:val="00B47350"/>
    <w:rsid w:val="00B47F40"/>
    <w:rsid w:val="00B51C57"/>
    <w:rsid w:val="00B52483"/>
    <w:rsid w:val="00B54045"/>
    <w:rsid w:val="00B55EF8"/>
    <w:rsid w:val="00B5614C"/>
    <w:rsid w:val="00B573EC"/>
    <w:rsid w:val="00B57909"/>
    <w:rsid w:val="00B61961"/>
    <w:rsid w:val="00B6297C"/>
    <w:rsid w:val="00B67C05"/>
    <w:rsid w:val="00B707FF"/>
    <w:rsid w:val="00B708A7"/>
    <w:rsid w:val="00B74560"/>
    <w:rsid w:val="00B75FDE"/>
    <w:rsid w:val="00B7636E"/>
    <w:rsid w:val="00B80B8B"/>
    <w:rsid w:val="00B81725"/>
    <w:rsid w:val="00B823C3"/>
    <w:rsid w:val="00B8256A"/>
    <w:rsid w:val="00B877DB"/>
    <w:rsid w:val="00B90B0D"/>
    <w:rsid w:val="00B9188A"/>
    <w:rsid w:val="00B92582"/>
    <w:rsid w:val="00B94710"/>
    <w:rsid w:val="00B953E7"/>
    <w:rsid w:val="00B96578"/>
    <w:rsid w:val="00BA5D1C"/>
    <w:rsid w:val="00BA6510"/>
    <w:rsid w:val="00BB03BC"/>
    <w:rsid w:val="00BB1EF0"/>
    <w:rsid w:val="00BB3139"/>
    <w:rsid w:val="00BB31FB"/>
    <w:rsid w:val="00BB5A9E"/>
    <w:rsid w:val="00BC07C0"/>
    <w:rsid w:val="00BC11AD"/>
    <w:rsid w:val="00BC3F09"/>
    <w:rsid w:val="00BC4A48"/>
    <w:rsid w:val="00BC5013"/>
    <w:rsid w:val="00BC52B4"/>
    <w:rsid w:val="00BC599E"/>
    <w:rsid w:val="00BC7330"/>
    <w:rsid w:val="00BC7802"/>
    <w:rsid w:val="00BD0098"/>
    <w:rsid w:val="00BD2AEC"/>
    <w:rsid w:val="00BD5A49"/>
    <w:rsid w:val="00BD6E3E"/>
    <w:rsid w:val="00BD7262"/>
    <w:rsid w:val="00BD78DA"/>
    <w:rsid w:val="00BD7FF0"/>
    <w:rsid w:val="00BE09FD"/>
    <w:rsid w:val="00BE1DE4"/>
    <w:rsid w:val="00BE34BE"/>
    <w:rsid w:val="00BE359F"/>
    <w:rsid w:val="00BE39F3"/>
    <w:rsid w:val="00BE3A0D"/>
    <w:rsid w:val="00BE5B69"/>
    <w:rsid w:val="00BE747D"/>
    <w:rsid w:val="00BE7B6E"/>
    <w:rsid w:val="00BF16D7"/>
    <w:rsid w:val="00BF17AF"/>
    <w:rsid w:val="00BF19D8"/>
    <w:rsid w:val="00BF3D6D"/>
    <w:rsid w:val="00BF61DF"/>
    <w:rsid w:val="00BF6413"/>
    <w:rsid w:val="00BF6A3B"/>
    <w:rsid w:val="00C00A7A"/>
    <w:rsid w:val="00C01031"/>
    <w:rsid w:val="00C042B8"/>
    <w:rsid w:val="00C04750"/>
    <w:rsid w:val="00C05556"/>
    <w:rsid w:val="00C13DE0"/>
    <w:rsid w:val="00C15203"/>
    <w:rsid w:val="00C15ECA"/>
    <w:rsid w:val="00C2033C"/>
    <w:rsid w:val="00C207B6"/>
    <w:rsid w:val="00C20D3F"/>
    <w:rsid w:val="00C30A9C"/>
    <w:rsid w:val="00C33E87"/>
    <w:rsid w:val="00C35897"/>
    <w:rsid w:val="00C36875"/>
    <w:rsid w:val="00C43274"/>
    <w:rsid w:val="00C43C35"/>
    <w:rsid w:val="00C453E3"/>
    <w:rsid w:val="00C46134"/>
    <w:rsid w:val="00C50D06"/>
    <w:rsid w:val="00C51D30"/>
    <w:rsid w:val="00C52A6E"/>
    <w:rsid w:val="00C53056"/>
    <w:rsid w:val="00C558CC"/>
    <w:rsid w:val="00C558EF"/>
    <w:rsid w:val="00C5687C"/>
    <w:rsid w:val="00C57F3F"/>
    <w:rsid w:val="00C57F76"/>
    <w:rsid w:val="00C6068C"/>
    <w:rsid w:val="00C628BB"/>
    <w:rsid w:val="00C63651"/>
    <w:rsid w:val="00C63DE4"/>
    <w:rsid w:val="00C64E2A"/>
    <w:rsid w:val="00C67A27"/>
    <w:rsid w:val="00C67E0E"/>
    <w:rsid w:val="00C70F31"/>
    <w:rsid w:val="00C72B02"/>
    <w:rsid w:val="00C750B9"/>
    <w:rsid w:val="00C75629"/>
    <w:rsid w:val="00C76341"/>
    <w:rsid w:val="00C77F6F"/>
    <w:rsid w:val="00C80ECC"/>
    <w:rsid w:val="00C840CA"/>
    <w:rsid w:val="00C840CE"/>
    <w:rsid w:val="00C85DC8"/>
    <w:rsid w:val="00C86340"/>
    <w:rsid w:val="00C90435"/>
    <w:rsid w:val="00C9177F"/>
    <w:rsid w:val="00C93803"/>
    <w:rsid w:val="00C939F3"/>
    <w:rsid w:val="00C94140"/>
    <w:rsid w:val="00C95FE2"/>
    <w:rsid w:val="00C97011"/>
    <w:rsid w:val="00C97F74"/>
    <w:rsid w:val="00CA10E7"/>
    <w:rsid w:val="00CA1222"/>
    <w:rsid w:val="00CA1407"/>
    <w:rsid w:val="00CA140F"/>
    <w:rsid w:val="00CA1774"/>
    <w:rsid w:val="00CA7880"/>
    <w:rsid w:val="00CB0B16"/>
    <w:rsid w:val="00CB1085"/>
    <w:rsid w:val="00CB1BFE"/>
    <w:rsid w:val="00CB31D1"/>
    <w:rsid w:val="00CB6128"/>
    <w:rsid w:val="00CC0BBB"/>
    <w:rsid w:val="00CC2B12"/>
    <w:rsid w:val="00CC40BA"/>
    <w:rsid w:val="00CC6B6F"/>
    <w:rsid w:val="00CC74B7"/>
    <w:rsid w:val="00CD3BE0"/>
    <w:rsid w:val="00CD6471"/>
    <w:rsid w:val="00CE0D01"/>
    <w:rsid w:val="00CE35C6"/>
    <w:rsid w:val="00CE6410"/>
    <w:rsid w:val="00CE644D"/>
    <w:rsid w:val="00CE6914"/>
    <w:rsid w:val="00CF3271"/>
    <w:rsid w:val="00CF33E7"/>
    <w:rsid w:val="00CF359F"/>
    <w:rsid w:val="00CF7094"/>
    <w:rsid w:val="00CF759C"/>
    <w:rsid w:val="00CF7C23"/>
    <w:rsid w:val="00D0248F"/>
    <w:rsid w:val="00D02CC0"/>
    <w:rsid w:val="00D04A5E"/>
    <w:rsid w:val="00D109EA"/>
    <w:rsid w:val="00D112C6"/>
    <w:rsid w:val="00D141AF"/>
    <w:rsid w:val="00D14433"/>
    <w:rsid w:val="00D161EA"/>
    <w:rsid w:val="00D1694E"/>
    <w:rsid w:val="00D174A2"/>
    <w:rsid w:val="00D17600"/>
    <w:rsid w:val="00D17F8D"/>
    <w:rsid w:val="00D20CFA"/>
    <w:rsid w:val="00D2212E"/>
    <w:rsid w:val="00D2283B"/>
    <w:rsid w:val="00D25789"/>
    <w:rsid w:val="00D27F5E"/>
    <w:rsid w:val="00D34860"/>
    <w:rsid w:val="00D3497F"/>
    <w:rsid w:val="00D36C14"/>
    <w:rsid w:val="00D36D88"/>
    <w:rsid w:val="00D37F21"/>
    <w:rsid w:val="00D401F5"/>
    <w:rsid w:val="00D41537"/>
    <w:rsid w:val="00D42073"/>
    <w:rsid w:val="00D54C9B"/>
    <w:rsid w:val="00D5537B"/>
    <w:rsid w:val="00D55D29"/>
    <w:rsid w:val="00D560D5"/>
    <w:rsid w:val="00D7135A"/>
    <w:rsid w:val="00D7217B"/>
    <w:rsid w:val="00D7378E"/>
    <w:rsid w:val="00D73A3F"/>
    <w:rsid w:val="00D74B8F"/>
    <w:rsid w:val="00D74DBF"/>
    <w:rsid w:val="00D80D79"/>
    <w:rsid w:val="00D82485"/>
    <w:rsid w:val="00D82D14"/>
    <w:rsid w:val="00D83BA4"/>
    <w:rsid w:val="00D85265"/>
    <w:rsid w:val="00D8669C"/>
    <w:rsid w:val="00D87536"/>
    <w:rsid w:val="00D9067E"/>
    <w:rsid w:val="00D90699"/>
    <w:rsid w:val="00D920BE"/>
    <w:rsid w:val="00D92707"/>
    <w:rsid w:val="00D97EEC"/>
    <w:rsid w:val="00DA2F3F"/>
    <w:rsid w:val="00DA5160"/>
    <w:rsid w:val="00DA5891"/>
    <w:rsid w:val="00DA5D00"/>
    <w:rsid w:val="00DA63F7"/>
    <w:rsid w:val="00DA7B24"/>
    <w:rsid w:val="00DB4E01"/>
    <w:rsid w:val="00DB76DF"/>
    <w:rsid w:val="00DC0C1A"/>
    <w:rsid w:val="00DC1192"/>
    <w:rsid w:val="00DC6462"/>
    <w:rsid w:val="00DD0951"/>
    <w:rsid w:val="00DD139E"/>
    <w:rsid w:val="00DD49BA"/>
    <w:rsid w:val="00DD6A26"/>
    <w:rsid w:val="00DE008A"/>
    <w:rsid w:val="00DE0570"/>
    <w:rsid w:val="00DE243D"/>
    <w:rsid w:val="00DE2BBB"/>
    <w:rsid w:val="00DE2FD5"/>
    <w:rsid w:val="00DE4011"/>
    <w:rsid w:val="00DE4D8F"/>
    <w:rsid w:val="00DF2BC5"/>
    <w:rsid w:val="00DF428A"/>
    <w:rsid w:val="00DF796E"/>
    <w:rsid w:val="00E06D0E"/>
    <w:rsid w:val="00E176D1"/>
    <w:rsid w:val="00E17D67"/>
    <w:rsid w:val="00E20F31"/>
    <w:rsid w:val="00E235AD"/>
    <w:rsid w:val="00E2535B"/>
    <w:rsid w:val="00E26959"/>
    <w:rsid w:val="00E26B2F"/>
    <w:rsid w:val="00E33C30"/>
    <w:rsid w:val="00E35315"/>
    <w:rsid w:val="00E36828"/>
    <w:rsid w:val="00E3695B"/>
    <w:rsid w:val="00E36EAB"/>
    <w:rsid w:val="00E430CC"/>
    <w:rsid w:val="00E44A7B"/>
    <w:rsid w:val="00E4591D"/>
    <w:rsid w:val="00E46615"/>
    <w:rsid w:val="00E46E4B"/>
    <w:rsid w:val="00E46F5E"/>
    <w:rsid w:val="00E47476"/>
    <w:rsid w:val="00E50181"/>
    <w:rsid w:val="00E5054C"/>
    <w:rsid w:val="00E607C8"/>
    <w:rsid w:val="00E61798"/>
    <w:rsid w:val="00E625CE"/>
    <w:rsid w:val="00E65288"/>
    <w:rsid w:val="00E66A6A"/>
    <w:rsid w:val="00E674C6"/>
    <w:rsid w:val="00E707B3"/>
    <w:rsid w:val="00E87B5C"/>
    <w:rsid w:val="00E9128E"/>
    <w:rsid w:val="00E92ED7"/>
    <w:rsid w:val="00E936D5"/>
    <w:rsid w:val="00E940E3"/>
    <w:rsid w:val="00E948FE"/>
    <w:rsid w:val="00E97EBF"/>
    <w:rsid w:val="00EA01A0"/>
    <w:rsid w:val="00EA196C"/>
    <w:rsid w:val="00EA3EB3"/>
    <w:rsid w:val="00EA643A"/>
    <w:rsid w:val="00EA6FD4"/>
    <w:rsid w:val="00EB204E"/>
    <w:rsid w:val="00EB2AC4"/>
    <w:rsid w:val="00EB37B3"/>
    <w:rsid w:val="00EB5A46"/>
    <w:rsid w:val="00EB5EDE"/>
    <w:rsid w:val="00EB62E4"/>
    <w:rsid w:val="00EB645D"/>
    <w:rsid w:val="00EB7A12"/>
    <w:rsid w:val="00EC420B"/>
    <w:rsid w:val="00EC463E"/>
    <w:rsid w:val="00EC7D54"/>
    <w:rsid w:val="00EC7D95"/>
    <w:rsid w:val="00ED15BD"/>
    <w:rsid w:val="00ED382C"/>
    <w:rsid w:val="00ED637C"/>
    <w:rsid w:val="00ED6E07"/>
    <w:rsid w:val="00ED7BD4"/>
    <w:rsid w:val="00EE1C4B"/>
    <w:rsid w:val="00EE1EA3"/>
    <w:rsid w:val="00EE4668"/>
    <w:rsid w:val="00EE6507"/>
    <w:rsid w:val="00EF1355"/>
    <w:rsid w:val="00EF178D"/>
    <w:rsid w:val="00EF18A1"/>
    <w:rsid w:val="00EF36C6"/>
    <w:rsid w:val="00EF7507"/>
    <w:rsid w:val="00F0005D"/>
    <w:rsid w:val="00F0182C"/>
    <w:rsid w:val="00F02FD9"/>
    <w:rsid w:val="00F1465F"/>
    <w:rsid w:val="00F1701F"/>
    <w:rsid w:val="00F17A01"/>
    <w:rsid w:val="00F17AEA"/>
    <w:rsid w:val="00F2074B"/>
    <w:rsid w:val="00F264FA"/>
    <w:rsid w:val="00F26790"/>
    <w:rsid w:val="00F27E5A"/>
    <w:rsid w:val="00F403A6"/>
    <w:rsid w:val="00F41ACC"/>
    <w:rsid w:val="00F42251"/>
    <w:rsid w:val="00F4384B"/>
    <w:rsid w:val="00F43C02"/>
    <w:rsid w:val="00F50AA5"/>
    <w:rsid w:val="00F523F9"/>
    <w:rsid w:val="00F54D42"/>
    <w:rsid w:val="00F57974"/>
    <w:rsid w:val="00F60096"/>
    <w:rsid w:val="00F65037"/>
    <w:rsid w:val="00F65559"/>
    <w:rsid w:val="00F72E81"/>
    <w:rsid w:val="00F76ACB"/>
    <w:rsid w:val="00F809E5"/>
    <w:rsid w:val="00F8355F"/>
    <w:rsid w:val="00F85253"/>
    <w:rsid w:val="00F87370"/>
    <w:rsid w:val="00F879AF"/>
    <w:rsid w:val="00F87A8C"/>
    <w:rsid w:val="00F90EFA"/>
    <w:rsid w:val="00F91411"/>
    <w:rsid w:val="00F91CD8"/>
    <w:rsid w:val="00F9528F"/>
    <w:rsid w:val="00F9553C"/>
    <w:rsid w:val="00FA230A"/>
    <w:rsid w:val="00FA2C4D"/>
    <w:rsid w:val="00FA3647"/>
    <w:rsid w:val="00FA500F"/>
    <w:rsid w:val="00FA5EF0"/>
    <w:rsid w:val="00FA6DBA"/>
    <w:rsid w:val="00FB1202"/>
    <w:rsid w:val="00FB19D2"/>
    <w:rsid w:val="00FB2891"/>
    <w:rsid w:val="00FB2940"/>
    <w:rsid w:val="00FB2AB6"/>
    <w:rsid w:val="00FB3D54"/>
    <w:rsid w:val="00FB5381"/>
    <w:rsid w:val="00FC0224"/>
    <w:rsid w:val="00FC4E5D"/>
    <w:rsid w:val="00FC5762"/>
    <w:rsid w:val="00FC6E30"/>
    <w:rsid w:val="00FD23A3"/>
    <w:rsid w:val="00FD2CDA"/>
    <w:rsid w:val="00FD4D5D"/>
    <w:rsid w:val="00FD5D38"/>
    <w:rsid w:val="00FD6FF3"/>
    <w:rsid w:val="00FE13EA"/>
    <w:rsid w:val="00FE18EE"/>
    <w:rsid w:val="00FE27A4"/>
    <w:rsid w:val="00FE2C93"/>
    <w:rsid w:val="00FE3ACE"/>
    <w:rsid w:val="00FE5649"/>
    <w:rsid w:val="00FE646C"/>
    <w:rsid w:val="00FE64B7"/>
    <w:rsid w:val="00FE78F3"/>
    <w:rsid w:val="00FF257E"/>
    <w:rsid w:val="00FF3855"/>
    <w:rsid w:val="00FF4BFE"/>
    <w:rsid w:val="00FF5B19"/>
    <w:rsid w:val="00FF6705"/>
    <w:rsid w:val="00FF7AC1"/>
    <w:rsid w:val="00FF7BE2"/>
    <w:rsid w:val="00FF7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013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imes New Roman"/>
        <w:kern w:val="2"/>
        <w:sz w:val="32"/>
        <w:szCs w:val="3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8F"/>
    <w:pPr>
      <w:widowControl w:val="0"/>
      <w:jc w:val="both"/>
    </w:pPr>
  </w:style>
  <w:style w:type="paragraph" w:styleId="1">
    <w:name w:val="heading 1"/>
    <w:basedOn w:val="a"/>
    <w:link w:val="1Char"/>
    <w:uiPriority w:val="9"/>
    <w:qFormat/>
    <w:locked/>
    <w:rsid w:val="00353E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D8669C"/>
    <w:pPr>
      <w:ind w:leftChars="2500" w:left="100"/>
    </w:pPr>
  </w:style>
  <w:style w:type="character" w:customStyle="1" w:styleId="Char">
    <w:name w:val="日期 Char"/>
    <w:basedOn w:val="a0"/>
    <w:link w:val="a3"/>
    <w:uiPriority w:val="99"/>
    <w:semiHidden/>
    <w:locked/>
    <w:rsid w:val="00D8669C"/>
    <w:rPr>
      <w:rFonts w:cs="Times New Roman"/>
    </w:rPr>
  </w:style>
  <w:style w:type="table" w:styleId="a4">
    <w:name w:val="Table Grid"/>
    <w:basedOn w:val="a1"/>
    <w:uiPriority w:val="99"/>
    <w:rsid w:val="00D8669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A153E3"/>
    <w:pPr>
      <w:ind w:firstLineChars="200" w:firstLine="420"/>
    </w:pPr>
  </w:style>
  <w:style w:type="paragraph" w:styleId="a6">
    <w:name w:val="header"/>
    <w:basedOn w:val="a"/>
    <w:link w:val="Char0"/>
    <w:uiPriority w:val="99"/>
    <w:unhideWhenUsed/>
    <w:rsid w:val="003671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7132"/>
    <w:rPr>
      <w:sz w:val="18"/>
      <w:szCs w:val="18"/>
    </w:rPr>
  </w:style>
  <w:style w:type="paragraph" w:styleId="a7">
    <w:name w:val="footer"/>
    <w:basedOn w:val="a"/>
    <w:link w:val="Char1"/>
    <w:uiPriority w:val="99"/>
    <w:unhideWhenUsed/>
    <w:rsid w:val="00367132"/>
    <w:pPr>
      <w:tabs>
        <w:tab w:val="center" w:pos="4153"/>
        <w:tab w:val="right" w:pos="8306"/>
      </w:tabs>
      <w:snapToGrid w:val="0"/>
      <w:jc w:val="left"/>
    </w:pPr>
    <w:rPr>
      <w:sz w:val="18"/>
      <w:szCs w:val="18"/>
    </w:rPr>
  </w:style>
  <w:style w:type="character" w:customStyle="1" w:styleId="Char1">
    <w:name w:val="页脚 Char"/>
    <w:basedOn w:val="a0"/>
    <w:link w:val="a7"/>
    <w:uiPriority w:val="99"/>
    <w:rsid w:val="00367132"/>
    <w:rPr>
      <w:sz w:val="18"/>
      <w:szCs w:val="18"/>
    </w:rPr>
  </w:style>
  <w:style w:type="paragraph" w:customStyle="1" w:styleId="a8">
    <w:name w:val="默认"/>
    <w:rsid w:val="00C750B9"/>
    <w:rPr>
      <w:rFonts w:ascii="Arial Unicode MS" w:eastAsia="Helvetica Neue" w:hAnsi="Arial Unicode MS" w:cs="Arial Unicode MS"/>
      <w:color w:val="000000"/>
      <w:kern w:val="0"/>
      <w:sz w:val="22"/>
      <w:lang w:val="zh-CN"/>
    </w:rPr>
  </w:style>
  <w:style w:type="character" w:styleId="a9">
    <w:name w:val="Hyperlink"/>
    <w:basedOn w:val="a0"/>
    <w:uiPriority w:val="99"/>
    <w:unhideWhenUsed/>
    <w:rsid w:val="00004A55"/>
    <w:rPr>
      <w:color w:val="0000FF" w:themeColor="hyperlink"/>
      <w:u w:val="single"/>
    </w:rPr>
  </w:style>
  <w:style w:type="character" w:styleId="aa">
    <w:name w:val="FollowedHyperlink"/>
    <w:basedOn w:val="a0"/>
    <w:uiPriority w:val="99"/>
    <w:semiHidden/>
    <w:unhideWhenUsed/>
    <w:rsid w:val="00004A55"/>
    <w:rPr>
      <w:color w:val="800080" w:themeColor="followedHyperlink"/>
      <w:u w:val="single"/>
    </w:rPr>
  </w:style>
  <w:style w:type="paragraph" w:styleId="ab">
    <w:name w:val="Balloon Text"/>
    <w:basedOn w:val="a"/>
    <w:link w:val="Char2"/>
    <w:uiPriority w:val="99"/>
    <w:semiHidden/>
    <w:unhideWhenUsed/>
    <w:rsid w:val="00FA5EF0"/>
    <w:rPr>
      <w:sz w:val="18"/>
      <w:szCs w:val="18"/>
    </w:rPr>
  </w:style>
  <w:style w:type="character" w:customStyle="1" w:styleId="Char2">
    <w:name w:val="批注框文本 Char"/>
    <w:basedOn w:val="a0"/>
    <w:link w:val="ab"/>
    <w:uiPriority w:val="99"/>
    <w:semiHidden/>
    <w:rsid w:val="00FA5EF0"/>
    <w:rPr>
      <w:sz w:val="18"/>
      <w:szCs w:val="18"/>
    </w:rPr>
  </w:style>
  <w:style w:type="paragraph" w:styleId="ac">
    <w:name w:val="Subtitle"/>
    <w:basedOn w:val="a"/>
    <w:next w:val="a"/>
    <w:link w:val="Char3"/>
    <w:qFormat/>
    <w:locked/>
    <w:rsid w:val="00CE0D01"/>
    <w:pPr>
      <w:spacing w:before="240" w:after="60" w:line="312" w:lineRule="auto"/>
      <w:jc w:val="center"/>
      <w:outlineLvl w:val="1"/>
    </w:pPr>
    <w:rPr>
      <w:rFonts w:asciiTheme="majorHAnsi" w:eastAsia="宋体" w:hAnsiTheme="majorHAnsi" w:cstheme="majorBidi"/>
      <w:b/>
      <w:bCs/>
      <w:kern w:val="28"/>
    </w:rPr>
  </w:style>
  <w:style w:type="character" w:customStyle="1" w:styleId="Char3">
    <w:name w:val="副标题 Char"/>
    <w:basedOn w:val="a0"/>
    <w:link w:val="ac"/>
    <w:rsid w:val="00CE0D01"/>
    <w:rPr>
      <w:rFonts w:asciiTheme="majorHAnsi" w:eastAsia="宋体" w:hAnsiTheme="majorHAnsi" w:cstheme="majorBidi"/>
      <w:b/>
      <w:bCs/>
      <w:kern w:val="28"/>
    </w:rPr>
  </w:style>
  <w:style w:type="paragraph" w:styleId="ad">
    <w:name w:val="Normal (Web)"/>
    <w:basedOn w:val="a"/>
    <w:uiPriority w:val="99"/>
    <w:semiHidden/>
    <w:unhideWhenUsed/>
    <w:rsid w:val="00CA1774"/>
    <w:pPr>
      <w:widowControl/>
      <w:spacing w:before="100" w:beforeAutospacing="1" w:after="100" w:afterAutospacing="1"/>
      <w:jc w:val="left"/>
    </w:pPr>
    <w:rPr>
      <w:rFonts w:ascii="宋体" w:eastAsia="宋体" w:hAnsi="宋体" w:cs="宋体"/>
      <w:kern w:val="0"/>
      <w:sz w:val="24"/>
      <w:szCs w:val="24"/>
    </w:rPr>
  </w:style>
  <w:style w:type="paragraph" w:customStyle="1" w:styleId="confont">
    <w:name w:val="con_font"/>
    <w:basedOn w:val="a"/>
    <w:rsid w:val="00CA1774"/>
    <w:pPr>
      <w:widowControl/>
      <w:spacing w:before="100" w:beforeAutospacing="1" w:after="150"/>
      <w:jc w:val="left"/>
    </w:pPr>
    <w:rPr>
      <w:rFonts w:ascii="宋体" w:eastAsia="宋体" w:hAnsi="宋体" w:cs="宋体"/>
      <w:kern w:val="0"/>
      <w:sz w:val="24"/>
      <w:szCs w:val="24"/>
    </w:rPr>
  </w:style>
  <w:style w:type="paragraph" w:customStyle="1" w:styleId="Default">
    <w:name w:val="Default"/>
    <w:rsid w:val="00A11E2F"/>
    <w:pPr>
      <w:widowControl w:val="0"/>
      <w:autoSpaceDE w:val="0"/>
      <w:autoSpaceDN w:val="0"/>
      <w:adjustRightInd w:val="0"/>
    </w:pPr>
    <w:rPr>
      <w:rFonts w:ascii="FZXiaoBiaoSong-B05" w:eastAsiaTheme="minorEastAsia" w:hAnsi="FZXiaoBiaoSong-B05" w:cs="FZXiaoBiaoSong-B05"/>
      <w:color w:val="000000"/>
      <w:kern w:val="0"/>
      <w:sz w:val="24"/>
      <w:szCs w:val="24"/>
    </w:rPr>
  </w:style>
  <w:style w:type="character" w:customStyle="1" w:styleId="1Char">
    <w:name w:val="标题 1 Char"/>
    <w:basedOn w:val="a0"/>
    <w:link w:val="1"/>
    <w:uiPriority w:val="9"/>
    <w:rsid w:val="00353E5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23119312">
      <w:bodyDiv w:val="1"/>
      <w:marLeft w:val="0"/>
      <w:marRight w:val="0"/>
      <w:marTop w:val="0"/>
      <w:marBottom w:val="0"/>
      <w:divBdr>
        <w:top w:val="none" w:sz="0" w:space="0" w:color="auto"/>
        <w:left w:val="none" w:sz="0" w:space="0" w:color="auto"/>
        <w:bottom w:val="none" w:sz="0" w:space="0" w:color="auto"/>
        <w:right w:val="none" w:sz="0" w:space="0" w:color="auto"/>
      </w:divBdr>
    </w:div>
    <w:div w:id="747654093">
      <w:bodyDiv w:val="1"/>
      <w:marLeft w:val="0"/>
      <w:marRight w:val="0"/>
      <w:marTop w:val="0"/>
      <w:marBottom w:val="0"/>
      <w:divBdr>
        <w:top w:val="none" w:sz="0" w:space="0" w:color="auto"/>
        <w:left w:val="none" w:sz="0" w:space="0" w:color="auto"/>
        <w:bottom w:val="none" w:sz="0" w:space="0" w:color="auto"/>
        <w:right w:val="none" w:sz="0" w:space="0" w:color="auto"/>
      </w:divBdr>
    </w:div>
    <w:div w:id="909073482">
      <w:bodyDiv w:val="1"/>
      <w:marLeft w:val="0"/>
      <w:marRight w:val="0"/>
      <w:marTop w:val="0"/>
      <w:marBottom w:val="0"/>
      <w:divBdr>
        <w:top w:val="none" w:sz="0" w:space="0" w:color="auto"/>
        <w:left w:val="none" w:sz="0" w:space="0" w:color="auto"/>
        <w:bottom w:val="none" w:sz="0" w:space="0" w:color="auto"/>
        <w:right w:val="none" w:sz="0" w:space="0" w:color="auto"/>
      </w:divBdr>
      <w:divsChild>
        <w:div w:id="1538079763">
          <w:marLeft w:val="0"/>
          <w:marRight w:val="0"/>
          <w:marTop w:val="0"/>
          <w:marBottom w:val="0"/>
          <w:divBdr>
            <w:top w:val="none" w:sz="0" w:space="0" w:color="auto"/>
            <w:left w:val="none" w:sz="0" w:space="0" w:color="auto"/>
            <w:bottom w:val="none" w:sz="0" w:space="0" w:color="auto"/>
            <w:right w:val="none" w:sz="0" w:space="0" w:color="auto"/>
          </w:divBdr>
          <w:divsChild>
            <w:div w:id="1496652247">
              <w:marLeft w:val="0"/>
              <w:marRight w:val="0"/>
              <w:marTop w:val="0"/>
              <w:marBottom w:val="0"/>
              <w:divBdr>
                <w:top w:val="none" w:sz="0" w:space="0" w:color="auto"/>
                <w:left w:val="none" w:sz="0" w:space="0" w:color="auto"/>
                <w:bottom w:val="none" w:sz="0" w:space="0" w:color="auto"/>
                <w:right w:val="none" w:sz="0" w:space="0" w:color="auto"/>
              </w:divBdr>
              <w:divsChild>
                <w:div w:id="2026050327">
                  <w:marLeft w:val="0"/>
                  <w:marRight w:val="0"/>
                  <w:marTop w:val="0"/>
                  <w:marBottom w:val="0"/>
                  <w:divBdr>
                    <w:top w:val="none" w:sz="0" w:space="0" w:color="auto"/>
                    <w:left w:val="none" w:sz="0" w:space="0" w:color="auto"/>
                    <w:bottom w:val="none" w:sz="0" w:space="0" w:color="auto"/>
                    <w:right w:val="none" w:sz="0" w:space="0" w:color="auto"/>
                  </w:divBdr>
                  <w:divsChild>
                    <w:div w:id="2135978045">
                      <w:marLeft w:val="0"/>
                      <w:marRight w:val="0"/>
                      <w:marTop w:val="0"/>
                      <w:marBottom w:val="0"/>
                      <w:divBdr>
                        <w:top w:val="none" w:sz="0" w:space="0" w:color="auto"/>
                        <w:left w:val="none" w:sz="0" w:space="0" w:color="auto"/>
                        <w:bottom w:val="none" w:sz="0" w:space="0" w:color="auto"/>
                        <w:right w:val="none" w:sz="0" w:space="0" w:color="auto"/>
                      </w:divBdr>
                      <w:divsChild>
                        <w:div w:id="765535829">
                          <w:marLeft w:val="0"/>
                          <w:marRight w:val="0"/>
                          <w:marTop w:val="0"/>
                          <w:marBottom w:val="0"/>
                          <w:divBdr>
                            <w:top w:val="none" w:sz="0" w:space="0" w:color="auto"/>
                            <w:left w:val="none" w:sz="0" w:space="0" w:color="auto"/>
                            <w:bottom w:val="single" w:sz="6" w:space="0" w:color="CF8988"/>
                            <w:right w:val="none" w:sz="0" w:space="0" w:color="auto"/>
                          </w:divBdr>
                        </w:div>
                        <w:div w:id="8135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5413">
      <w:bodyDiv w:val="1"/>
      <w:marLeft w:val="0"/>
      <w:marRight w:val="0"/>
      <w:marTop w:val="0"/>
      <w:marBottom w:val="0"/>
      <w:divBdr>
        <w:top w:val="none" w:sz="0" w:space="0" w:color="auto"/>
        <w:left w:val="none" w:sz="0" w:space="0" w:color="auto"/>
        <w:bottom w:val="none" w:sz="0" w:space="0" w:color="auto"/>
        <w:right w:val="none" w:sz="0" w:space="0" w:color="auto"/>
      </w:divBdr>
    </w:div>
    <w:div w:id="20615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BBC3-6913-455A-A169-921457AE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3</Pages>
  <Words>110</Words>
  <Characters>629</Characters>
  <Application>Microsoft Office Word</Application>
  <DocSecurity>0</DocSecurity>
  <Lines>5</Lines>
  <Paragraphs>1</Paragraphs>
  <ScaleCrop>false</ScaleCrop>
  <Company>Dell(中国）有限公司</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520</cp:revision>
  <cp:lastPrinted>2023-07-03T07:28:00Z</cp:lastPrinted>
  <dcterms:created xsi:type="dcterms:W3CDTF">2021-05-06T02:50:00Z</dcterms:created>
  <dcterms:modified xsi:type="dcterms:W3CDTF">2023-07-03T07:29:00Z</dcterms:modified>
</cp:coreProperties>
</file>