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6ABD6">
      <w:pPr>
        <w:ind w:firstLine="420"/>
        <w:jc w:val="center"/>
        <w:rPr>
          <w:rFonts w:ascii="华文新魏" w:hAnsi="宋体" w:eastAsia="华文新魏"/>
          <w:b/>
          <w:bCs/>
          <w:snapToGrid w:val="0"/>
          <w:color w:val="FF0000"/>
          <w:kern w:val="0"/>
          <w:sz w:val="216"/>
          <w:szCs w:val="216"/>
        </w:rPr>
      </w:pPr>
      <w:r>
        <w:rPr>
          <w:rFonts w:hint="eastAsia" w:ascii="华文新魏" w:hAnsi="宋体" w:eastAsia="华文新魏"/>
          <w:b/>
          <w:bCs/>
          <w:snapToGrid w:val="0"/>
          <w:color w:val="FF0000"/>
          <w:spacing w:val="10"/>
          <w:w w:val="66"/>
          <w:kern w:val="0"/>
          <w:sz w:val="216"/>
          <w:szCs w:val="216"/>
        </w:rPr>
        <w:t>防汛抗旱信</w:t>
      </w:r>
      <w:r>
        <w:rPr>
          <w:rFonts w:hint="eastAsia" w:ascii="华文新魏" w:hAnsi="宋体" w:eastAsia="华文新魏"/>
          <w:b/>
          <w:bCs/>
          <w:snapToGrid w:val="0"/>
          <w:color w:val="FF0000"/>
          <w:spacing w:val="3"/>
          <w:w w:val="66"/>
          <w:kern w:val="0"/>
          <w:sz w:val="216"/>
          <w:szCs w:val="216"/>
        </w:rPr>
        <w:t>息</w:t>
      </w:r>
    </w:p>
    <w:p w14:paraId="6ED67552">
      <w:pPr>
        <w:pStyle w:val="14"/>
        <w:adjustRightInd w:val="0"/>
        <w:snapToGrid w:val="0"/>
        <w:spacing w:line="600" w:lineRule="exact"/>
        <w:jc w:val="center"/>
        <w:outlineLvl w:val="0"/>
        <w:rPr>
          <w:rFonts w:ascii="黑体" w:eastAsia="黑体"/>
          <w:b/>
          <w:iCs/>
          <w:color w:val="000080"/>
          <w:sz w:val="44"/>
        </w:rPr>
      </w:pPr>
      <w:r>
        <w:rPr>
          <w:rFonts w:hint="eastAsia" w:ascii="黑体" w:eastAsia="黑体"/>
          <w:b/>
          <w:iCs/>
          <w:color w:val="000080"/>
          <w:sz w:val="44"/>
        </w:rPr>
        <w:t>第23期</w:t>
      </w:r>
    </w:p>
    <w:p w14:paraId="792A0B01">
      <w:pPr>
        <w:pStyle w:val="14"/>
        <w:adjustRightInd w:val="0"/>
        <w:snapToGrid w:val="0"/>
        <w:spacing w:line="240" w:lineRule="exact"/>
        <w:jc w:val="center"/>
        <w:outlineLvl w:val="0"/>
        <w:rPr>
          <w:rFonts w:ascii="黑体" w:eastAsia="黑体"/>
          <w:b/>
          <w:iCs/>
          <w:color w:val="000080"/>
          <w:sz w:val="24"/>
          <w:szCs w:val="24"/>
        </w:rPr>
      </w:pPr>
    </w:p>
    <w:p w14:paraId="332A2FC6">
      <w:pPr>
        <w:topLinePunct/>
        <w:spacing w:line="400" w:lineRule="exact"/>
        <w:ind w:left="108"/>
        <w:rPr>
          <w:rFonts w:ascii="宋体" w:hAnsi="Courier New"/>
          <w:color w:val="000080"/>
          <w:spacing w:val="20"/>
          <w:kern w:val="0"/>
          <w:sz w:val="30"/>
          <w:szCs w:val="20"/>
        </w:rPr>
      </w:pPr>
      <w:r>
        <w:rPr>
          <w:rFonts w:hint="eastAsia" w:ascii="宋体" w:hAnsi="Courier New"/>
          <w:color w:val="000080"/>
          <w:spacing w:val="20"/>
          <w:kern w:val="0"/>
          <w:sz w:val="30"/>
          <w:szCs w:val="20"/>
        </w:rPr>
        <w:t>青岛市防汛抗旱指挥部办公室</w:t>
      </w:r>
    </w:p>
    <w:p w14:paraId="666765A1">
      <w:pPr>
        <w:topLinePunct/>
        <w:spacing w:line="400" w:lineRule="exact"/>
        <w:ind w:left="108" w:right="51"/>
        <w:rPr>
          <w:rFonts w:ascii="宋体" w:hAnsi="Courier New"/>
          <w:color w:val="000080"/>
          <w:spacing w:val="-24"/>
          <w:sz w:val="30"/>
          <w:szCs w:val="20"/>
        </w:rPr>
      </w:pPr>
      <w:r>
        <w:rPr>
          <w:rFonts w:hint="eastAsia" w:ascii="宋体" w:hAnsi="Courier New"/>
          <w:color w:val="000080"/>
          <w:spacing w:val="139"/>
          <w:kern w:val="0"/>
          <w:sz w:val="30"/>
          <w:szCs w:val="30"/>
        </w:rPr>
        <w:t>青岛市水务管理</w:t>
      </w:r>
      <w:r>
        <w:rPr>
          <w:rFonts w:hint="eastAsia" w:ascii="宋体" w:hAnsi="Courier New"/>
          <w:color w:val="000080"/>
          <w:spacing w:val="3"/>
          <w:kern w:val="0"/>
          <w:sz w:val="30"/>
          <w:szCs w:val="30"/>
        </w:rPr>
        <w:t>局</w:t>
      </w:r>
    </w:p>
    <w:p w14:paraId="42B1305E">
      <w:pPr>
        <w:pStyle w:val="14"/>
        <w:topLinePunct/>
        <w:spacing w:line="340" w:lineRule="exact"/>
        <w:ind w:left="108" w:right="51"/>
        <w:rPr>
          <w:color w:val="000080"/>
          <w:kern w:val="0"/>
          <w:sz w:val="30"/>
          <w:szCs w:val="30"/>
        </w:rPr>
      </w:pPr>
      <w:r>
        <w:rPr>
          <w:rFonts w:hint="eastAsia"/>
          <w:color w:val="000080"/>
          <w:spacing w:val="255"/>
          <w:kern w:val="0"/>
          <w:sz w:val="30"/>
          <w:szCs w:val="30"/>
        </w:rPr>
        <w:t>青岛市水文</w:t>
      </w:r>
      <w:r>
        <w:rPr>
          <w:rFonts w:hint="eastAsia"/>
          <w:color w:val="000080"/>
          <w:spacing w:val="1"/>
          <w:kern w:val="0"/>
          <w:sz w:val="30"/>
          <w:szCs w:val="30"/>
        </w:rPr>
        <w:t>局</w:t>
      </w:r>
    </w:p>
    <w:p w14:paraId="2E453644">
      <w:pPr>
        <w:pStyle w:val="14"/>
        <w:topLinePunct/>
        <w:spacing w:line="340" w:lineRule="exact"/>
        <w:ind w:left="108" w:right="51"/>
        <w:rPr>
          <w:color w:val="000080"/>
          <w:spacing w:val="-24"/>
          <w:sz w:val="30"/>
        </w:rPr>
      </w:pPr>
      <w:r>
        <w:rPr>
          <w:rFonts w:hint="eastAsia"/>
          <w:color w:val="000080"/>
          <w:spacing w:val="255"/>
          <w:kern w:val="0"/>
          <w:sz w:val="30"/>
          <w:szCs w:val="30"/>
        </w:rPr>
        <w:t>青岛市气象</w:t>
      </w:r>
      <w:r>
        <w:rPr>
          <w:rFonts w:hint="eastAsia"/>
          <w:color w:val="000080"/>
          <w:spacing w:val="1"/>
          <w:kern w:val="0"/>
          <w:sz w:val="30"/>
          <w:szCs w:val="30"/>
        </w:rPr>
        <w:t>局</w:t>
      </w:r>
      <w:r>
        <w:rPr>
          <w:rFonts w:hint="eastAsia"/>
          <w:color w:val="000080"/>
          <w:kern w:val="0"/>
          <w:sz w:val="30"/>
          <w:szCs w:val="30"/>
        </w:rPr>
        <w:t xml:space="preserve">               </w:t>
      </w:r>
      <w:r>
        <w:rPr>
          <w:color w:val="000080"/>
          <w:sz w:val="30"/>
        </w:rPr>
        <w:t>2026年7月16日</w:t>
      </w:r>
      <w:r>
        <w:pict>
          <v:rect id="_x0000_i1025" o:spt="1" style="height:1.5pt;width:368.55pt;" fillcolor="#FF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A123C3">
      <w:pPr>
        <w:pStyle w:val="14"/>
        <w:topLinePunct/>
        <w:snapToGrid w:val="0"/>
        <w:spacing w:before="320" w:after="160" w:line="360" w:lineRule="auto"/>
        <w:ind w:left="105" w:right="51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 xml:space="preserve">雨  水  情 </w:t>
      </w:r>
    </w:p>
    <w:p w14:paraId="14B7B230">
      <w:pPr>
        <w:keepNext/>
        <w:keepLines/>
        <w:spacing w:before="120" w:after="120" w:line="360" w:lineRule="auto"/>
        <w:outlineLvl w:val="3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一、雨情</w:t>
      </w:r>
    </w:p>
    <w:p w14:paraId="6969D9FE">
      <w:pPr>
        <w:pStyle w:val="14"/>
        <w:topLinePunct/>
        <w:snapToGrid w:val="0"/>
        <w:spacing w:line="360" w:lineRule="auto"/>
        <w:ind w:left="105"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7月15日6时至16日6时，全市平均降水量15.0mm，降水量排在前三位的站点是：胶州小刘家疃89.5mm，胶州胶西71.0mm，胶州北关65.0mm，最大1小时降水量为胶州小刘家疃57.0mm（7月15日22时-15日23时）</w:t>
      </w:r>
      <w:r>
        <w:rPr>
          <w:rFonts w:hint="eastAsia" w:ascii="仿宋_GB2312" w:hAnsi="楷体" w:eastAsia="仿宋_GB2312"/>
          <w:sz w:val="32"/>
          <w:szCs w:val="32"/>
        </w:rPr>
        <w:t>。各区市平均降水量分别为：</w:t>
      </w:r>
      <w:r>
        <w:rPr>
          <w:rFonts w:ascii="仿宋_GB2312" w:hAnsi="楷体" w:eastAsia="仿宋_GB2312"/>
          <w:sz w:val="32"/>
          <w:szCs w:val="32"/>
        </w:rPr>
        <w:t>崂山区36.3mm，胶州市29.9mm，市区29.2mm，即墨区25.3mm，城阳区21.4mm，西海岸新区19.0mm，平度市2.1mm，莱西市1.4mm</w:t>
      </w:r>
      <w:r>
        <w:rPr>
          <w:rFonts w:hint="eastAsia" w:ascii="仿宋_GB2312" w:hAnsi="楷体" w:eastAsia="仿宋_GB2312"/>
          <w:sz w:val="32"/>
          <w:szCs w:val="32"/>
        </w:rPr>
        <w:t>。</w:t>
      </w:r>
    </w:p>
    <w:p w14:paraId="66681F6D">
      <w:pPr>
        <w:pStyle w:val="14"/>
        <w:topLinePunct/>
        <w:snapToGrid w:val="0"/>
        <w:spacing w:line="360" w:lineRule="auto"/>
        <w:ind w:left="105"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各区市最大降水量站点分别为：胶州市小刘家疃89.5mm，崂山区上葛场59.1mm，即墨区大信56.0mm，西海岸新区信阳47.0mm，市区鞍山路43.5mm，城阳区华桥43.0mm，莱西市兴隆屯5.5mm，平度市蓼兰5.0mm，</w:t>
      </w:r>
      <w:r>
        <w:rPr>
          <w:rFonts w:ascii="仿宋_GB2312" w:hAnsi="楷体" w:eastAsia="仿宋_GB2312"/>
          <w:sz w:val="32"/>
          <w:szCs w:val="32"/>
        </w:rPr>
        <w:t>各站点降水量见表一</w:t>
      </w:r>
      <w:r>
        <w:rPr>
          <w:rFonts w:hint="eastAsia" w:ascii="仿宋_GB2312" w:hAnsi="楷体" w:eastAsia="仿宋_GB2312"/>
          <w:sz w:val="32"/>
          <w:szCs w:val="32"/>
        </w:rPr>
        <w:t>。</w:t>
      </w:r>
    </w:p>
    <w:p w14:paraId="5591A502">
      <w:pPr>
        <w:pStyle w:val="14"/>
        <w:topLinePunct/>
        <w:snapToGrid w:val="0"/>
        <w:spacing w:line="360" w:lineRule="auto"/>
        <w:ind w:left="105" w:right="51" w:firstLine="640"/>
        <w:rPr>
          <w:rFonts w:ascii="仿宋" w:hAnsi="仿宋" w:eastAsia="仿宋"/>
          <w:sz w:val="30"/>
          <w:szCs w:val="30"/>
        </w:rPr>
      </w:pPr>
      <w:r>
        <w:rPr>
          <w:rFonts w:hint="eastAsia" w:ascii="仿宋_GB2312" w:hAnsi="楷体" w:eastAsia="仿宋_GB2312"/>
          <w:sz w:val="32"/>
          <w:szCs w:val="32"/>
        </w:rPr>
        <w:t>截至目前，</w:t>
      </w:r>
      <w:r>
        <w:rPr>
          <w:rFonts w:ascii="仿宋_GB2312" w:hAnsi="楷体" w:eastAsia="仿宋_GB2312"/>
          <w:sz w:val="32"/>
          <w:szCs w:val="32"/>
        </w:rPr>
        <w:t>2026年全市累计降水量283.9mm，比去年同期(279.5mm)偏多1.6%，比历年同期（277.9mm)偏多2.2%；入汛以来全市累计降水量135.1mm，比去年同期(171.4mm)偏少21.2%，比历年同期（158.7mm)偏少14.9%；本月以来全市累计降水量108.6mm，比去年同期(51.3mm)偏多111.7%，比历年同期（78.2mm)偏多38.9%</w:t>
      </w:r>
      <w:r>
        <w:rPr>
          <w:rFonts w:hint="eastAsia" w:ascii="仿宋_GB2312" w:hAnsi="楷体" w:eastAsia="仿宋_GB2312"/>
          <w:sz w:val="32"/>
          <w:szCs w:val="32"/>
        </w:rPr>
        <w:t>，</w:t>
      </w:r>
      <w:r>
        <w:rPr>
          <w:rFonts w:ascii="仿宋_GB2312" w:hAnsi="楷体" w:eastAsia="仿宋_GB2312"/>
          <w:sz w:val="32"/>
          <w:szCs w:val="32"/>
        </w:rPr>
        <w:t>各区市降水量</w:t>
      </w:r>
      <w:r>
        <w:rPr>
          <w:rFonts w:hint="eastAsia" w:ascii="仿宋_GB2312" w:hAnsi="楷体" w:eastAsia="仿宋_GB2312"/>
          <w:sz w:val="32"/>
          <w:szCs w:val="32"/>
        </w:rPr>
        <w:t>比较</w:t>
      </w:r>
      <w:r>
        <w:rPr>
          <w:rFonts w:ascii="仿宋_GB2312" w:hAnsi="楷体" w:eastAsia="仿宋_GB2312"/>
          <w:sz w:val="32"/>
          <w:szCs w:val="32"/>
        </w:rPr>
        <w:t>情况</w:t>
      </w:r>
      <w:r>
        <w:rPr>
          <w:rFonts w:hint="eastAsia" w:ascii="仿宋_GB2312" w:hAnsi="楷体" w:eastAsia="仿宋_GB2312"/>
          <w:sz w:val="32"/>
          <w:szCs w:val="32"/>
        </w:rPr>
        <w:t>见</w:t>
      </w:r>
      <w:r>
        <w:rPr>
          <w:rFonts w:ascii="仿宋_GB2312" w:hAnsi="楷体" w:eastAsia="仿宋_GB2312"/>
          <w:sz w:val="32"/>
          <w:szCs w:val="32"/>
        </w:rPr>
        <w:t>表二、表三</w:t>
      </w:r>
      <w:r>
        <w:rPr>
          <w:rFonts w:hint="eastAsia" w:ascii="仿宋_GB2312" w:hAnsi="楷体" w:eastAsia="仿宋_GB2312"/>
          <w:sz w:val="32"/>
          <w:szCs w:val="32"/>
        </w:rPr>
        <w:t>。</w:t>
      </w:r>
    </w:p>
    <w:p w14:paraId="5AD9F687">
      <w:pPr>
        <w:keepNext/>
        <w:keepLines/>
        <w:spacing w:before="120" w:after="120" w:line="500" w:lineRule="exact"/>
        <w:outlineLvl w:val="3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二、水库水情</w:t>
      </w:r>
    </w:p>
    <w:p w14:paraId="23636D21">
      <w:pPr>
        <w:pStyle w:val="14"/>
        <w:topLinePunct/>
        <w:snapToGrid w:val="0"/>
        <w:spacing w:line="360" w:lineRule="auto"/>
        <w:ind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受降雨影响，部分水库进水。</w:t>
      </w:r>
      <w:r>
        <w:rPr>
          <w:rFonts w:hint="eastAsia" w:ascii="仿宋_GB2312" w:hAnsi="楷体" w:eastAsia="仿宋_GB2312"/>
          <w:sz w:val="32"/>
          <w:szCs w:val="32"/>
        </w:rPr>
        <w:t>7月15日8时</w:t>
      </w:r>
      <w:r>
        <w:rPr>
          <w:rFonts w:ascii="仿宋_GB2312" w:hAnsi="楷体" w:eastAsia="仿宋_GB2312"/>
          <w:sz w:val="32"/>
          <w:szCs w:val="32"/>
        </w:rPr>
        <w:t>至16日6时，全市大中型水库累计共进水约270万方。进水量较多的水库有：崂山水库84万方，吉利河水库38万方，产芝水库24万方，黄山水库22万方。</w:t>
      </w:r>
    </w:p>
    <w:p w14:paraId="08322EB7">
      <w:pPr>
        <w:pStyle w:val="14"/>
        <w:topLinePunct/>
        <w:snapToGrid w:val="0"/>
        <w:spacing w:line="360" w:lineRule="auto"/>
        <w:ind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7月16日6时，全市23座大中型水库（不含棘洪滩）蓄水45583万方（大型水库23234万方，中型22349万方），比历年同期多25174万方（大型多14687万方，中型多10487万方），比去年同期少731万方（大型少1705万方，中型多974万方）。</w:t>
      </w:r>
    </w:p>
    <w:p w14:paraId="24E9D359">
      <w:pPr>
        <w:keepNext/>
        <w:keepLines/>
        <w:spacing w:before="120" w:after="120" w:line="500" w:lineRule="exact"/>
        <w:outlineLvl w:val="3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三、河道水情</w:t>
      </w:r>
    </w:p>
    <w:p w14:paraId="140F0FA7">
      <w:pPr>
        <w:pStyle w:val="14"/>
        <w:topLinePunct/>
        <w:snapToGrid w:val="0"/>
        <w:spacing w:line="360" w:lineRule="auto"/>
        <w:ind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受降雨和工程调度影响，部分河道出现</w:t>
      </w:r>
      <w:r>
        <w:rPr>
          <w:rFonts w:hint="eastAsia" w:ascii="仿宋_GB2312" w:hAnsi="楷体" w:eastAsia="仿宋_GB2312"/>
          <w:sz w:val="32"/>
          <w:szCs w:val="32"/>
        </w:rPr>
        <w:t>来</w:t>
      </w:r>
      <w:r>
        <w:rPr>
          <w:rFonts w:ascii="仿宋_GB2312" w:hAnsi="楷体" w:eastAsia="仿宋_GB2312"/>
          <w:sz w:val="32"/>
          <w:szCs w:val="32"/>
        </w:rPr>
        <w:t>水</w:t>
      </w:r>
      <w:r>
        <w:rPr>
          <w:rFonts w:hint="eastAsia" w:ascii="仿宋_GB2312" w:hAnsi="楷体" w:eastAsia="仿宋_GB2312"/>
          <w:sz w:val="32"/>
          <w:szCs w:val="32"/>
        </w:rPr>
        <w:t>，</w:t>
      </w:r>
      <w:r>
        <w:rPr>
          <w:rFonts w:ascii="仿宋_GB2312" w:hAnsi="楷体" w:eastAsia="仿宋_GB2312"/>
          <w:sz w:val="32"/>
          <w:szCs w:val="32"/>
        </w:rPr>
        <w:t>最大洪峰流量为墨水河华桥水文站76.1立方米每秒（单位下同），其他主要河道水文站洪峰情况如下：</w:t>
      </w:r>
    </w:p>
    <w:p w14:paraId="6013E704">
      <w:pPr>
        <w:pStyle w:val="14"/>
        <w:topLinePunct/>
        <w:snapToGrid w:val="0"/>
        <w:spacing w:line="360" w:lineRule="auto"/>
        <w:ind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01:10李村河李村水文站洪峰流量13.6；</w:t>
      </w:r>
    </w:p>
    <w:p w14:paraId="58673456">
      <w:pPr>
        <w:pStyle w:val="14"/>
        <w:topLinePunct/>
        <w:snapToGrid w:val="0"/>
        <w:spacing w:line="360" w:lineRule="auto"/>
        <w:ind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02:06墨水河即墨水文站洪峰流量3.67；</w:t>
      </w:r>
    </w:p>
    <w:p w14:paraId="7D0C05A3">
      <w:pPr>
        <w:pStyle w:val="14"/>
        <w:topLinePunct/>
        <w:snapToGrid w:val="0"/>
        <w:spacing w:line="360" w:lineRule="auto"/>
        <w:ind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03:54张村河东韩水文站洪峰流量23.0；</w:t>
      </w:r>
    </w:p>
    <w:p w14:paraId="76544446">
      <w:pPr>
        <w:pStyle w:val="14"/>
        <w:topLinePunct/>
        <w:snapToGrid w:val="0"/>
        <w:spacing w:line="360" w:lineRule="auto"/>
        <w:ind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04:30白沙河乌衣巷水文站洪峰流量39.6；</w:t>
      </w:r>
    </w:p>
    <w:p w14:paraId="70ACABEE">
      <w:pPr>
        <w:pStyle w:val="14"/>
        <w:topLinePunct/>
        <w:snapToGrid w:val="0"/>
        <w:spacing w:line="360" w:lineRule="auto"/>
        <w:ind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05:12墨水河华桥水文站洪峰流量76.1。</w:t>
      </w:r>
    </w:p>
    <w:p w14:paraId="24CFBA4D">
      <w:pPr>
        <w:pStyle w:val="14"/>
        <w:topLinePunct/>
        <w:snapToGrid w:val="0"/>
        <w:spacing w:line="360" w:lineRule="auto"/>
        <w:ind w:right="51" w:firstLine="640"/>
        <w:rPr>
          <w:rFonts w:ascii="仿宋_GB2312" w:hAnsi="楷体" w:eastAsia="仿宋_GB2312"/>
          <w:sz w:val="32"/>
          <w:szCs w:val="32"/>
        </w:rPr>
      </w:pPr>
    </w:p>
    <w:p w14:paraId="71A5C1CD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hAnsi="宋体" w:eastAsia="仿宋_GB2312"/>
          <w:sz w:val="30"/>
          <w:szCs w:val="30"/>
        </w:rPr>
      </w:pPr>
    </w:p>
    <w:p w14:paraId="451E36F1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hAnsi="宋体" w:eastAsia="仿宋_GB2312"/>
          <w:sz w:val="30"/>
          <w:szCs w:val="30"/>
        </w:rPr>
      </w:pPr>
    </w:p>
    <w:p w14:paraId="3814FB98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附表图：</w:t>
      </w:r>
    </w:p>
    <w:p w14:paraId="2B418ADA">
      <w:pPr>
        <w:adjustRightInd w:val="0"/>
        <w:snapToGrid w:val="0"/>
        <w:spacing w:line="360" w:lineRule="auto"/>
        <w:rPr>
          <w:rFonts w:ascii="仿宋_GB2312" w:hAnsi="宋体" w:eastAsia="仿宋_GB2312"/>
          <w:w w:val="93"/>
          <w:sz w:val="32"/>
          <w:szCs w:val="32"/>
        </w:rPr>
      </w:pPr>
      <w:r>
        <w:rPr>
          <w:rFonts w:hint="eastAsia" w:ascii="仿宋_GB2312" w:hAnsi="宋体" w:eastAsia="仿宋_GB2312"/>
          <w:w w:val="93"/>
          <w:sz w:val="32"/>
          <w:szCs w:val="32"/>
        </w:rPr>
        <w:t>1.青岛市2026年7月15日6时至7月16日6时降水量统计表（表一）</w:t>
      </w:r>
    </w:p>
    <w:p w14:paraId="529E0CB6">
      <w:pPr>
        <w:adjustRightInd w:val="0"/>
        <w:snapToGrid w:val="0"/>
        <w:spacing w:line="360" w:lineRule="auto"/>
        <w:rPr>
          <w:rFonts w:ascii="仿宋_GB2312" w:hAnsi="宋体" w:eastAsia="仿宋_GB2312"/>
          <w:snapToGrid w:val="0"/>
          <w:w w:val="93"/>
          <w:kern w:val="0"/>
          <w:sz w:val="32"/>
          <w:szCs w:val="32"/>
        </w:rPr>
      </w:pPr>
      <w:r>
        <w:rPr>
          <w:rFonts w:hint="eastAsia" w:ascii="仿宋_GB2312" w:hAnsi="宋体" w:eastAsia="仿宋_GB2312"/>
          <w:w w:val="93"/>
          <w:sz w:val="32"/>
          <w:szCs w:val="32"/>
        </w:rPr>
        <w:t>2.</w:t>
      </w:r>
      <w:r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hAnsi="宋体" w:eastAsia="仿宋_GB2312"/>
          <w:w w:val="93"/>
          <w:sz w:val="32"/>
          <w:szCs w:val="32"/>
        </w:rPr>
        <w:t>2026年1月1日至7月15日</w:t>
      </w:r>
      <w:r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  <w:t>降水量比较表（表二）</w:t>
      </w:r>
    </w:p>
    <w:p w14:paraId="2F9BF8C7">
      <w:pPr>
        <w:adjustRightInd w:val="0"/>
        <w:snapToGrid w:val="0"/>
        <w:spacing w:line="360" w:lineRule="auto"/>
        <w:rPr>
          <w:rFonts w:ascii="仿宋_GB2312" w:hAnsi="宋体" w:eastAsia="仿宋_GB2312"/>
          <w:snapToGrid w:val="0"/>
          <w:w w:val="93"/>
          <w:kern w:val="0"/>
          <w:sz w:val="32"/>
          <w:szCs w:val="32"/>
        </w:rPr>
      </w:pPr>
      <w:r>
        <w:rPr>
          <w:rFonts w:hint="eastAsia" w:ascii="仿宋_GB2312" w:hAnsi="宋体" w:eastAsia="仿宋_GB2312"/>
          <w:w w:val="93"/>
          <w:sz w:val="32"/>
          <w:szCs w:val="32"/>
        </w:rPr>
        <w:t>3.</w:t>
      </w:r>
      <w:r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hAnsi="宋体" w:eastAsia="仿宋_GB2312"/>
          <w:w w:val="93"/>
          <w:sz w:val="32"/>
          <w:szCs w:val="32"/>
        </w:rPr>
        <w:t>2026年6月1日至7月15日</w:t>
      </w:r>
      <w:r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  <w:t>降水量比较表（表三）</w:t>
      </w:r>
    </w:p>
    <w:p w14:paraId="269A156A">
      <w:pPr>
        <w:adjustRightInd w:val="0"/>
        <w:snapToGrid w:val="0"/>
        <w:spacing w:line="360" w:lineRule="auto"/>
        <w:rPr>
          <w:rFonts w:ascii="仿宋_GB2312" w:hAnsi="宋体" w:eastAsia="仿宋_GB2312"/>
          <w:w w:val="93"/>
          <w:sz w:val="32"/>
          <w:szCs w:val="32"/>
        </w:rPr>
      </w:pPr>
      <w:r>
        <w:rPr>
          <w:rFonts w:hint="eastAsia" w:ascii="仿宋_GB2312" w:hAnsi="宋体" w:eastAsia="仿宋_GB2312"/>
          <w:w w:val="93"/>
          <w:sz w:val="32"/>
          <w:szCs w:val="32"/>
        </w:rPr>
        <w:t>4.青岛市大中型水库水情统计表（表四）</w:t>
      </w:r>
    </w:p>
    <w:p w14:paraId="1DADF8EE">
      <w:pPr>
        <w:adjustRightInd w:val="0"/>
        <w:snapToGrid w:val="0"/>
        <w:spacing w:line="360" w:lineRule="auto"/>
        <w:rPr>
          <w:rFonts w:ascii="仿宋_GB2312" w:hAnsi="宋体" w:eastAsia="仿宋_GB2312"/>
          <w:w w:val="93"/>
          <w:sz w:val="32"/>
          <w:szCs w:val="32"/>
        </w:rPr>
      </w:pPr>
      <w:r>
        <w:rPr>
          <w:rFonts w:ascii="仿宋_GB2312" w:hAnsi="宋体" w:eastAsia="仿宋_GB2312"/>
          <w:w w:val="93"/>
          <w:sz w:val="32"/>
          <w:szCs w:val="32"/>
        </w:rPr>
        <w:t>5</w:t>
      </w:r>
      <w:r>
        <w:rPr>
          <w:rFonts w:hint="eastAsia" w:ascii="仿宋_GB2312" w:hAnsi="宋体" w:eastAsia="仿宋_GB2312"/>
          <w:w w:val="93"/>
          <w:sz w:val="32"/>
          <w:szCs w:val="32"/>
        </w:rPr>
        <w:t>.青岛市2026年7月15日6时至7月16日6时降水量等值面图</w:t>
      </w:r>
    </w:p>
    <w:p w14:paraId="57C6C8EC">
      <w:pPr>
        <w:rPr>
          <w:rFonts w:ascii="仿宋_GB2312" w:eastAsia="仿宋_GB2312"/>
          <w:sz w:val="32"/>
        </w:rPr>
      </w:pPr>
    </w:p>
    <w:p w14:paraId="60F59443">
      <w:pPr>
        <w:rPr>
          <w:rFonts w:ascii="仿宋_GB2312" w:eastAsia="仿宋_GB2312"/>
          <w:sz w:val="32"/>
        </w:rPr>
      </w:pPr>
    </w:p>
    <w:p w14:paraId="4EC4B6CE">
      <w:pPr>
        <w:rPr>
          <w:rFonts w:ascii="仿宋_GB2312" w:eastAsia="仿宋_GB2312"/>
          <w:sz w:val="32"/>
        </w:rPr>
      </w:pPr>
    </w:p>
    <w:p w14:paraId="4AF33F4F">
      <w:pPr>
        <w:rPr>
          <w:rFonts w:ascii="仿宋_GB2312" w:eastAsia="仿宋_GB2312"/>
          <w:sz w:val="32"/>
        </w:rPr>
      </w:pPr>
    </w:p>
    <w:p w14:paraId="323B23F2">
      <w:pPr>
        <w:rPr>
          <w:rFonts w:ascii="仿宋_GB2312" w:eastAsia="仿宋_GB2312"/>
          <w:sz w:val="32"/>
        </w:rPr>
      </w:pPr>
    </w:p>
    <w:p w14:paraId="65D49B6D">
      <w:pPr>
        <w:rPr>
          <w:rFonts w:ascii="仿宋_GB2312" w:eastAsia="仿宋_GB2312"/>
          <w:sz w:val="32"/>
        </w:rPr>
      </w:pPr>
    </w:p>
    <w:p w14:paraId="0164FBD7">
      <w:pPr>
        <w:rPr>
          <w:rFonts w:ascii="仿宋_GB2312" w:eastAsia="仿宋_GB2312"/>
          <w:sz w:val="32"/>
        </w:rPr>
      </w:pPr>
    </w:p>
    <w:p w14:paraId="7B487B98">
      <w:pPr>
        <w:rPr>
          <w:rFonts w:ascii="仿宋_GB2312" w:eastAsia="仿宋_GB2312"/>
          <w:sz w:val="32"/>
        </w:rPr>
      </w:pPr>
    </w:p>
    <w:p w14:paraId="71C1D5EA">
      <w:pPr>
        <w:rPr>
          <w:rFonts w:hint="eastAsia" w:ascii="仿宋_GB2312" w:eastAsia="仿宋_GB2312"/>
          <w:sz w:val="32"/>
        </w:rPr>
      </w:pPr>
    </w:p>
    <w:p w14:paraId="3BB1F8EB">
      <w:pPr>
        <w:rPr>
          <w:rFonts w:ascii="仿宋_GB2312" w:eastAsia="仿宋_GB2312"/>
          <w:sz w:val="32"/>
        </w:rPr>
      </w:pPr>
    </w:p>
    <w:p w14:paraId="3A4743C4">
      <w:pPr>
        <w:rPr>
          <w:rFonts w:ascii="仿宋_GB2312" w:eastAsia="仿宋_GB2312"/>
          <w:sz w:val="32"/>
        </w:rPr>
      </w:pPr>
    </w:p>
    <w:p w14:paraId="4A125CE0">
      <w:pPr>
        <w:rPr>
          <w:rFonts w:ascii="仿宋_GB2312" w:eastAsia="仿宋_GB2312"/>
          <w:sz w:val="32"/>
        </w:rPr>
      </w:pPr>
    </w:p>
    <w:p w14:paraId="477C339E">
      <w:pPr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6" o:spt="1" style="height:1.5pt;width:0pt;" fillcolor="#80808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ACE4959">
      <w:pPr>
        <w:adjustRightInd w:val="0"/>
        <w:snapToGrid w:val="0"/>
        <w:spacing w:line="480" w:lineRule="atLeast"/>
        <w:ind w:left="641" w:hanging="641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b/>
          <w:sz w:val="32"/>
        </w:rPr>
        <w:t>送</w:t>
      </w:r>
      <w:r>
        <w:rPr>
          <w:rFonts w:hint="eastAsia" w:ascii="仿宋_GB2312" w:eastAsia="仿宋_GB2312"/>
          <w:sz w:val="32"/>
        </w:rPr>
        <w:t>：</w:t>
      </w:r>
      <w:r>
        <w:rPr>
          <w:rFonts w:hint="eastAsia" w:ascii="仿宋_GB2312" w:eastAsia="仿宋_GB2312"/>
          <w:spacing w:val="-2"/>
          <w:sz w:val="30"/>
          <w:szCs w:val="30"/>
        </w:rPr>
        <w:t>市委书记，市 长，市委副书记，分管副市长，市委秘书长，市政府秘书长，市委分管副秘书长，市政府分管副秘书长，市委办公厅，市政府办公厅，市委总值班室，市政府总值班室，市直机关工委，市应急管理局，市农业农村局，有关单位。</w:t>
      </w:r>
    </w:p>
    <w:p w14:paraId="0787C93D">
      <w:pPr>
        <w:spacing w:line="20" w:lineRule="atLeast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7" o:spt="1" style="height:1.5pt;width:0pt;" fillcolor="#80808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11170A2">
      <w:pPr>
        <w:pStyle w:val="14"/>
        <w:topLinePunct/>
        <w:snapToGrid w:val="0"/>
        <w:spacing w:line="280" w:lineRule="atLeast"/>
        <w:ind w:right="51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b/>
          <w:sz w:val="24"/>
        </w:rPr>
        <w:t>编辑：</w:t>
      </w:r>
      <w:r>
        <w:rPr>
          <w:rFonts w:hint="eastAsia" w:ascii="仿宋_GB2312" w:eastAsia="仿宋_GB2312"/>
          <w:spacing w:val="-22"/>
          <w:sz w:val="24"/>
        </w:rPr>
        <w:t xml:space="preserve">纪冲                                     </w:t>
      </w:r>
      <w:r>
        <w:rPr>
          <w:rFonts w:hint="eastAsia" w:ascii="仿宋_GB2312" w:eastAsia="仿宋_GB2312"/>
          <w:b/>
          <w:sz w:val="24"/>
        </w:rPr>
        <w:t>校核：</w:t>
      </w:r>
      <w:r>
        <w:rPr>
          <w:rFonts w:hint="eastAsia" w:ascii="仿宋_GB2312" w:eastAsia="仿宋_GB2312"/>
          <w:sz w:val="24"/>
        </w:rPr>
        <w:t xml:space="preserve">宫云赵                  </w:t>
      </w:r>
      <w:r>
        <w:rPr>
          <w:rFonts w:hint="eastAsia" w:ascii="仿宋_GB2312" w:eastAsia="仿宋_GB2312"/>
          <w:b/>
          <w:sz w:val="24"/>
        </w:rPr>
        <w:t>审定：</w:t>
      </w:r>
      <w:r>
        <w:rPr>
          <w:rFonts w:hint="eastAsia" w:ascii="仿宋_GB2312" w:eastAsia="仿宋_GB2312"/>
          <w:spacing w:val="-22"/>
          <w:sz w:val="24"/>
        </w:rPr>
        <w:t>郑毅</w:t>
      </w:r>
      <w:r>
        <w:rPr>
          <w:rFonts w:ascii="仿宋_GB2312" w:eastAsia="仿宋_GB2312"/>
          <w:sz w:val="32"/>
        </w:rPr>
        <w:pict>
          <v:rect id="_x0000_i1028" o:spt="1" style="height:0.45pt;width:454.45pt;" fillcolor="#808080" filled="t" stroked="f" coordsize="21600,21600" o:hr="t" o:hrstd="t" o:hrpct="989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7E52FD6"/>
    <w:tbl>
      <w:tblPr>
        <w:tblStyle w:val="20"/>
        <w:tblW w:w="5665" w:type="pct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0"/>
      </w:tblGrid>
      <w:tr w14:paraId="20EC7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9756B">
            <w:pPr>
              <w:snapToGrid w:val="0"/>
              <w:ind w:firstLine="904"/>
              <w:jc w:val="left"/>
              <w:rPr>
                <w:rFonts w:ascii="宋体" w:hAnsi="宋体"/>
                <w:b/>
                <w:bCs/>
                <w:sz w:val="30"/>
                <w:szCs w:val="30"/>
              </w:rPr>
            </w:pPr>
            <w:bookmarkStart w:id="0" w:name="_Hlk229748319"/>
            <w:r>
              <w:rPr>
                <w:rFonts w:hint="eastAsia" w:ascii="宋体" w:hAnsi="宋体"/>
                <w:b/>
                <w:bCs/>
                <w:sz w:val="30"/>
                <w:szCs w:val="30"/>
              </w:rPr>
              <w:t>青岛市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2026年7月15日6时至7月16日6时</w:t>
            </w:r>
            <w:r>
              <w:rPr>
                <w:rFonts w:hint="eastAsia" w:ascii="宋体" w:hAnsi="宋体"/>
                <w:b/>
                <w:bCs/>
                <w:sz w:val="30"/>
                <w:szCs w:val="30"/>
              </w:rPr>
              <w:t>降水量统计表</w:t>
            </w:r>
          </w:p>
          <w:p w14:paraId="699E4A2A">
            <w:pPr>
              <w:snapToGrid w:val="0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表一                                                统计：</w:t>
            </w:r>
            <w:r>
              <w:rPr>
                <w:rFonts w:ascii="宋体" w:hAnsi="宋体"/>
                <w:sz w:val="20"/>
                <w:szCs w:val="20"/>
              </w:rPr>
              <w:t>2026年7月16日6时</w:t>
            </w:r>
            <w:r>
              <w:rPr>
                <w:rFonts w:hint="eastAsia" w:ascii="宋体" w:hAnsi="宋体"/>
                <w:sz w:val="20"/>
                <w:szCs w:val="20"/>
              </w:rPr>
              <w:t xml:space="preserve">   单位：mm</w:t>
            </w:r>
          </w:p>
          <w:tbl>
            <w:tblPr>
              <w:tblStyle w:val="20"/>
              <w:tblW w:w="924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20"/>
              <w:gridCol w:w="1340"/>
              <w:gridCol w:w="820"/>
              <w:gridCol w:w="920"/>
              <w:gridCol w:w="1340"/>
              <w:gridCol w:w="820"/>
              <w:gridCol w:w="920"/>
              <w:gridCol w:w="1340"/>
              <w:gridCol w:w="820"/>
            </w:tblGrid>
            <w:tr w14:paraId="23FEEC3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018D04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区 市</w:t>
                  </w: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007C87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雨量站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F62C1F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降水量</w:t>
                  </w:r>
                </w:p>
              </w:tc>
              <w:tc>
                <w:tcPr>
                  <w:tcW w:w="9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2628D0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区 市</w:t>
                  </w: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993C92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雨量站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459DAC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降水量</w:t>
                  </w:r>
                </w:p>
              </w:tc>
              <w:tc>
                <w:tcPr>
                  <w:tcW w:w="9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806C89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区 市</w:t>
                  </w: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1422BD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雨量站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F02139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降水量</w:t>
                  </w:r>
                </w:p>
              </w:tc>
            </w:tr>
            <w:tr w14:paraId="6068B05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3C9853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市区</w:t>
                  </w: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br w:type="textWrapping"/>
                  </w: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【大雨】</w:t>
                  </w:r>
                </w:p>
                <w:p w14:paraId="6D438C4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  <w:p w14:paraId="7F18C4A3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9CEC91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团岛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D505B0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25.0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color="auto" w:sz="4" w:space="0"/>
                    <w:left w:val="nil"/>
                    <w:right w:val="single" w:color="auto" w:sz="4" w:space="0"/>
                  </w:tcBorders>
                  <w:noWrap/>
                  <w:vAlign w:val="center"/>
                </w:tcPr>
                <w:p w14:paraId="72066C8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即墨</w:t>
                  </w: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br w:type="textWrapping"/>
                  </w: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【大雨】</w:t>
                  </w: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1C3EDB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丰城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2DD39A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8.2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6CF874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胶州</w:t>
                  </w: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br w:type="textWrapping"/>
                  </w: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【大雨】</w:t>
                  </w:r>
                </w:p>
                <w:p w14:paraId="65438E0A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br w:type="textWrapping"/>
                  </w: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93827B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杜村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78258A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22.0</w:t>
                  </w:r>
                </w:p>
              </w:tc>
            </w:tr>
            <w:tr w14:paraId="7E21D45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30CC7C7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8E2A95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大港码头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35BF0D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34.6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noWrap/>
                  <w:vAlign w:val="center"/>
                </w:tcPr>
                <w:p w14:paraId="1DE826F7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231C77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王村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5B1F9A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8.0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D7437C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25AC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胶西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AB9378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71.0</w:t>
                  </w:r>
                </w:p>
              </w:tc>
            </w:tr>
            <w:tr w14:paraId="6A7E757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4991223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52863E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青岛气象局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A3EC10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27.7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4838220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FD47976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color w:val="000000"/>
                      <w:kern w:val="0"/>
                      <w:sz w:val="16"/>
                      <w:szCs w:val="16"/>
                    </w:rPr>
                    <w:t>田横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9E99E5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18.0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B23E219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544DF6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后屯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0DDEF6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33.5</w:t>
                  </w:r>
                </w:p>
              </w:tc>
            </w:tr>
            <w:tr w14:paraId="1F269DD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6C0CFE5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18215E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一浴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AA2460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25.1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ACEB45C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EEA2F9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通济街道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6F50F4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49.8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B54CF36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DE741D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闸子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0E8A87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17.8</w:t>
                  </w:r>
                </w:p>
              </w:tc>
            </w:tr>
            <w:tr w14:paraId="796D312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C06C15E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0E1774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太平角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2564F9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15.5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180207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598ED27">
                  <w:pPr>
                    <w:jc w:val="center"/>
                    <w:rPr>
                      <w:rFonts w:ascii="华文楷体" w:hAnsi="华文楷体" w:eastAsia="华文楷体" w:cs="宋体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即墨水利局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CB8AAA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44.0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D83C33D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B807DA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马店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417998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39.5</w:t>
                  </w:r>
                </w:p>
              </w:tc>
            </w:tr>
            <w:tr w14:paraId="7C39B4C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8F98AE7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EA3EEBA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信号山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E4B59B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26.5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67BCDE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17EE2D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潮海街道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8ACCB4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43.5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4393E7D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12020C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李哥庄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9BC16D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52.1</w:t>
                  </w:r>
                </w:p>
              </w:tc>
            </w:tr>
            <w:tr w14:paraId="2AD2F45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2441798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B45516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市水务局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589773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324E4D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8383C5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环秀街道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20EF2A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53.0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321AB21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283CBF5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胶东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97ABC6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49.9</w:t>
                  </w:r>
                </w:p>
              </w:tc>
            </w:tr>
            <w:tr w14:paraId="15C29FF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EE7C528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CB6CA1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金湖路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ACBF74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33.5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EB5A15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B3C36C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通济新区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BA22D1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36.5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FE66FE5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4749DB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北关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6712FC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65.0</w:t>
                  </w:r>
                </w:p>
              </w:tc>
            </w:tr>
            <w:tr w14:paraId="27B63CE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B1DA0C0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D5641F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市南25中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930349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30.3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709ED0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B869FD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北安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FDEE86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9.9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004DF71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EB7588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胶州水文局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D82824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53.0</w:t>
                  </w:r>
                </w:p>
              </w:tc>
            </w:tr>
            <w:tr w14:paraId="35DD787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025F4CA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A94C3D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奥帆基地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9FC5E6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13.8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BB0D64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938CD0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林戈庄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81AE56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18.0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3272AFE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AC254E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青年水库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201F92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43.5</w:t>
                  </w:r>
                </w:p>
              </w:tc>
            </w:tr>
            <w:tr w14:paraId="306D33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A872E84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0143A68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鞍山路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C2DCCF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43.5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E0A37B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AD3ADA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东河北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A585C9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28.5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3A7A551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D5155A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胶州气象局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5F15E3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33.9</w:t>
                  </w:r>
                </w:p>
              </w:tc>
            </w:tr>
            <w:tr w14:paraId="58A74B1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7291AA4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917944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洪山坡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F5724C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40.5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722DEC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BCDF7E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团彪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3D0715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22.5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168AF9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0C31EFD">
                  <w:pPr>
                    <w:jc w:val="center"/>
                    <w:rPr>
                      <w:rFonts w:hint="eastAsia" w:ascii="华文楷体" w:hAnsi="华文楷体" w:eastAsia="华文楷体" w:cs="宋体"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  <w:lang w:val="en-US" w:eastAsia="zh-CN"/>
                    </w:rPr>
                    <w:t>小刘家疃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959E8B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hint="default" w:ascii="华文楷体" w:hAnsi="华文楷体" w:eastAsia="华文楷体" w:cs="宋体"/>
                      <w:kern w:val="0"/>
                      <w:sz w:val="16"/>
                      <w:szCs w:val="16"/>
                      <w:lang w:val="en-US" w:eastAsia="zh-CN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  <w:lang w:val="en-US" w:eastAsia="zh-CN"/>
                    </w:rPr>
                    <w:t>89.5</w:t>
                  </w:r>
                </w:p>
              </w:tc>
            </w:tr>
            <w:tr w14:paraId="25A36E1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291FF00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772B75A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水清沟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81F5A9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26610A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435B19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鳌山卫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ECDB72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23.5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CE7004D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357DEE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胶州开发区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FBFABA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24.7</w:t>
                  </w:r>
                </w:p>
              </w:tc>
            </w:tr>
            <w:tr w14:paraId="7FBA393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005A495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236DF8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后台村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255867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41.2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B19223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2E7A60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田横岛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02E355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9.1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F795F36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AD55C3B">
                  <w:pPr>
                    <w:jc w:val="center"/>
                    <w:rPr>
                      <w:rFonts w:ascii="华文楷体" w:hAnsi="华文楷体" w:eastAsia="华文楷体" w:cs="宋体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张应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EE0620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9.7</w:t>
                  </w:r>
                </w:p>
              </w:tc>
            </w:tr>
            <w:tr w14:paraId="291A85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2A6DEC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CEA3343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阎家山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0FE628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33.8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B12156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A5D8C8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长直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618811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14.5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EDF6AD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91D388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山洲水库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FB573C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9.5</w:t>
                  </w:r>
                </w:p>
              </w:tc>
            </w:tr>
            <w:tr w14:paraId="20D6847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D333940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72353A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市北少年宫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280391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32.5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2EAA21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95AEAF5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南泉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AD6C2A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48.2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D27FA2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98DDA98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九龙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C6A549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22.9</w:t>
                  </w:r>
                </w:p>
              </w:tc>
            </w:tr>
            <w:tr w14:paraId="25DF9BA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16817E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410F2F6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19中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F15036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33.9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F83208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3CF572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金口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CEC1F5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23.5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A843BE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BFCEA3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少海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771C7B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15.5</w:t>
                  </w:r>
                </w:p>
              </w:tc>
            </w:tr>
            <w:tr w14:paraId="11D1CF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3F27FFE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 w:themeFill="background1"/>
                  <w:vAlign w:val="center"/>
                </w:tcPr>
                <w:p w14:paraId="77A8363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34中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 w:themeFill="background1"/>
                  <w:vAlign w:val="center"/>
                </w:tcPr>
                <w:p w14:paraId="098BA69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39.8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B88E35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0DA410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店集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970477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21.5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4A65DE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9DDC5E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洋河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C6FFB6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14.6</w:t>
                  </w:r>
                </w:p>
              </w:tc>
            </w:tr>
            <w:tr w14:paraId="121202B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648C03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9E45BB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同安路小学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6D7B8F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33.4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91B09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vAlign w:val="center"/>
                </w:tcPr>
                <w:p w14:paraId="27F1180E">
                  <w:pPr>
                    <w:jc w:val="center"/>
                    <w:rPr>
                      <w:rFonts w:ascii="华文楷体" w:hAnsi="华文楷体" w:eastAsia="华文楷体" w:cs="宋体"/>
                      <w:color w:val="EE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noWrap/>
                  <w:vAlign w:val="center"/>
                </w:tcPr>
                <w:p w14:paraId="6E3A225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color w:val="EE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25.3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860BF4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6DC3003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红旗水文站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0AF48A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6.6</w:t>
                  </w:r>
                </w:p>
              </w:tc>
            </w:tr>
            <w:tr w14:paraId="52F55A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1CF646A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35AC05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大桥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6A4943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bCs/>
                      <w:color w:val="000000"/>
                      <w:kern w:val="0"/>
                      <w:sz w:val="16"/>
                      <w:szCs w:val="16"/>
                    </w:rPr>
                    <w:t>28.9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CD7D06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崂山</w:t>
                  </w:r>
                </w:p>
                <w:p w14:paraId="512E4AD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【大雨】</w:t>
                  </w: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br w:type="textWrapping"/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1F8EAA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大河东水库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20D247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34.0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8D5C13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vAlign w:val="center"/>
                </w:tcPr>
                <w:p w14:paraId="72E70AE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noWrap/>
                  <w:vAlign w:val="center"/>
                </w:tcPr>
                <w:p w14:paraId="1877610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29.9</w:t>
                  </w:r>
                </w:p>
              </w:tc>
            </w:tr>
            <w:tr w14:paraId="75615E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9986D08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5809B1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李村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1A58A8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34.5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3950122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75EB40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大石村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C4B7A0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42.0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color="auto" w:sz="4" w:space="0"/>
                    <w:left w:val="nil"/>
                    <w:right w:val="single" w:color="auto" w:sz="4" w:space="0"/>
                  </w:tcBorders>
                  <w:vAlign w:val="center"/>
                </w:tcPr>
                <w:p w14:paraId="362031A1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西海岸</w:t>
                  </w:r>
                </w:p>
                <w:p w14:paraId="7FD4129C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【中雨】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2ECD9D3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AD1BE8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5.8</w:t>
                  </w:r>
                </w:p>
              </w:tc>
            </w:tr>
            <w:tr w14:paraId="3A7DC70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584B71A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EDFAE2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石沟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5D3627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24.5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AAF64F3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1A02E5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登瀛水库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05EE00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34.0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0B8C861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BF14C6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六汪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52E002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24.5</w:t>
                  </w:r>
                </w:p>
              </w:tc>
            </w:tr>
            <w:tr w14:paraId="1FCC802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7B85A07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333B99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楼山后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4A1B1A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18.5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0AA8F4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2E27BF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东陈水库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9E4D7D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39.5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754E3CE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55C7B0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市美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D8B74E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19.5</w:t>
                  </w:r>
                </w:p>
              </w:tc>
            </w:tr>
            <w:tr w14:paraId="75FBEC2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A36CCF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5CD8DD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世博园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E6C072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26.3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D214B3C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 w:themeFill="background1"/>
                  <w:vAlign w:val="center"/>
                </w:tcPr>
                <w:p w14:paraId="2911C63D">
                  <w:pPr>
                    <w:jc w:val="center"/>
                    <w:rPr>
                      <w:rFonts w:ascii="华文楷体" w:hAnsi="华文楷体" w:eastAsia="华文楷体" w:cs="宋体"/>
                      <w:color w:val="00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浮山后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 w:themeFill="background1"/>
                  <w:vAlign w:val="center"/>
                </w:tcPr>
                <w:p w14:paraId="664FB13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33.6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04D5317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B26046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A20091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11.5</w:t>
                  </w:r>
                </w:p>
              </w:tc>
            </w:tr>
            <w:tr w14:paraId="0143D6F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F4BAAA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ADF4933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湘潭路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EC8F33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22.5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6903CF5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69330B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汉河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DADCFE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29.0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44B8A5E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7757B1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吉利河水库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82D2CE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15.5</w:t>
                  </w:r>
                </w:p>
              </w:tc>
            </w:tr>
            <w:tr w14:paraId="0F5A36D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EC0DCE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786282A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刘家下河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17F3E5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34.1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F0D133C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BB4EB9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后汪涧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C53EFB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22.7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015FC25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7279F1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塔山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C62554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11.5</w:t>
                  </w:r>
                </w:p>
              </w:tc>
            </w:tr>
            <w:tr w14:paraId="75875D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D2D4DE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071D17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九水东路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651687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16.0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87A1878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72E7FCF">
                  <w:pPr>
                    <w:jc w:val="center"/>
                    <w:rPr>
                      <w:rFonts w:ascii="华文楷体" w:hAnsi="华文楷体" w:eastAsia="华文楷体" w:cs="宋体"/>
                      <w:color w:val="00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泉心河水库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D5C4CF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43.5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DC23BE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0A3780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832338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15.5</w:t>
                  </w:r>
                </w:p>
              </w:tc>
            </w:tr>
            <w:tr w14:paraId="59C8D13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BD1EAF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CB92446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兴城路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CB5248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24.0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9301434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7A21E8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上葛场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DFE0A3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59.1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676906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A2C78E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海青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BCCF6A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12.1</w:t>
                  </w:r>
                </w:p>
              </w:tc>
            </w:tr>
            <w:tr w14:paraId="2CA8F5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D4AA57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E32079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火车北站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8187F3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21.5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256D83A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4BE6EF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王哥庄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F73C98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19.0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4A6AFF3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8D7F77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信阳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13DBE1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47.0</w:t>
                  </w:r>
                </w:p>
              </w:tc>
            </w:tr>
            <w:tr w14:paraId="4D3D767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B6A03A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4E26CEA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color w:val="000000"/>
                      <w:kern w:val="0"/>
                      <w:sz w:val="16"/>
                      <w:szCs w:val="16"/>
                    </w:rPr>
                    <w:t>振华路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5B7A6A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26.0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473B8CD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6B92FF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蔚竹庵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E7F394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56.0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612874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0ECD7B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陡崖子水库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46B2EC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11.5</w:t>
                  </w:r>
                </w:p>
              </w:tc>
            </w:tr>
            <w:tr w14:paraId="4F20B2C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C17B5B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vAlign w:val="center"/>
                </w:tcPr>
                <w:p w14:paraId="61EF0D9C">
                  <w:pPr>
                    <w:jc w:val="center"/>
                    <w:rPr>
                      <w:rFonts w:ascii="华文楷体" w:hAnsi="华文楷体" w:eastAsia="华文楷体" w:cs="宋体"/>
                      <w:color w:val="EE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noWrap/>
                  <w:vAlign w:val="center"/>
                </w:tcPr>
                <w:p w14:paraId="57A9470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color w:val="EE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29.2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BB8D9F8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9289328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color w:val="000000"/>
                      <w:kern w:val="0"/>
                      <w:sz w:val="16"/>
                      <w:szCs w:val="16"/>
                    </w:rPr>
                    <w:t>乌衣巷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89B9D7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24.9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2FD5241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7C35546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泊里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4FB9C2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30.5</w:t>
                  </w:r>
                </w:p>
              </w:tc>
            </w:tr>
            <w:tr w14:paraId="1FBC56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11B667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即墨</w:t>
                  </w:r>
                </w:p>
                <w:p w14:paraId="03DCC0A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【大雨】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60DF3B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华山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0B195C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16.0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8656C66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2B9A18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燕石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55CF9F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28.5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6FB50BE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870B28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孙家屯水库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BF2BC5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23.5</w:t>
                  </w:r>
                </w:p>
              </w:tc>
            </w:tr>
            <w:tr w14:paraId="6AF4F05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9A0340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BD3259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灵山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9C9555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12.5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AE176E8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8FEA45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张村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D72F3C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36.5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015B66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37024C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琅琊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FE3FFF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27.0</w:t>
                  </w:r>
                </w:p>
              </w:tc>
            </w:tr>
            <w:tr w14:paraId="62B8D3A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939499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40143A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段泊岚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A5FC8C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56FE0A4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4CB822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color w:val="000000"/>
                      <w:kern w:val="0"/>
                      <w:sz w:val="16"/>
                      <w:szCs w:val="16"/>
                    </w:rPr>
                    <w:t>张家河水库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4357B2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17.0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CCE4FF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3E7A53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张家楼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2919E6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11.4</w:t>
                  </w:r>
                </w:p>
              </w:tc>
            </w:tr>
            <w:tr w14:paraId="70C5DAF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67EEC5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A51BB3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岚西头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008D9A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CC4BCD4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21561D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太清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A45D3B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44.9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71A05F5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CCE3FF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宝山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B51FC1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13.7</w:t>
                  </w:r>
                </w:p>
              </w:tc>
            </w:tr>
            <w:tr w14:paraId="7E34377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ABF532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F481AD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刘家庄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8E120A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E71A9F8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BF4D49F">
                  <w:pPr>
                    <w:jc w:val="center"/>
                    <w:rPr>
                      <w:rFonts w:ascii="华文楷体" w:hAnsi="华文楷体" w:eastAsia="华文楷体" w:cs="宋体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巨峰索道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0A68F3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37.5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3B7E1F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CDEEA2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铁山水库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44D660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21.0</w:t>
                  </w:r>
                </w:p>
              </w:tc>
            </w:tr>
            <w:tr w14:paraId="41A22E4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5214F2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4F2E803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移风店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3CD49B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D409AB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92DEC6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晓望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A83DD7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31.6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EA2531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437481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滨海街道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320BBD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12.5</w:t>
                  </w:r>
                </w:p>
              </w:tc>
            </w:tr>
            <w:tr w14:paraId="241F989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B023CD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51DECA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宋化泉水库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5371E2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18.5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0356AF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418802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柳树台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6505B0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56.3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3A5E572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A35F1C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胶南水文站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89642A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12.4</w:t>
                  </w:r>
                </w:p>
              </w:tc>
            </w:tr>
            <w:tr w14:paraId="01199C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8C3530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65C3A2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普东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D7E59D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23.5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DA5176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F4DBDF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海大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494E80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41.0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7802709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F0630B6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黄岛气象局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1BBD1D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13.6</w:t>
                  </w:r>
                </w:p>
              </w:tc>
            </w:tr>
            <w:tr w14:paraId="304F81E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8D71F7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ED4089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挪城水库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3559D8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37.0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978EA8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1944A9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气象度假村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C5E21F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30.4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141271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A16DAAA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隐珠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0FF647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19.2</w:t>
                  </w:r>
                </w:p>
              </w:tc>
            </w:tr>
            <w:tr w14:paraId="7707F13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482909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7EF1AB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七级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E8BCA5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8.0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580DC8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97A8D0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青岛大学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3D2F80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23.2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07F6759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04DA30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灵山卫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19367B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21.5</w:t>
                  </w:r>
                </w:p>
              </w:tc>
            </w:tr>
            <w:tr w14:paraId="60396BF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BCD53B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14035D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蓝村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3EAF8A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55.5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BF9E38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04C088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银川东路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B232EB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31.4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315A32F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956178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薛家岛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FBCF51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31.0</w:t>
                  </w:r>
                </w:p>
              </w:tc>
            </w:tr>
            <w:tr w14:paraId="3052F96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14D4C3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356AB93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段村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4D5E14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21.5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C3FA62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488B6C6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color w:val="000000"/>
                      <w:kern w:val="0"/>
                      <w:sz w:val="16"/>
                      <w:szCs w:val="16"/>
                    </w:rPr>
                    <w:t>华严寺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42CB98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54.0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2E68D32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F720BF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辛安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63D133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30.0</w:t>
                  </w:r>
                </w:p>
              </w:tc>
            </w:tr>
            <w:tr w14:paraId="760CE5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8BC271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DA0CA8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窑上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51400A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26.5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539D59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A88554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崂山气象局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826BBB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28.1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3EF37F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CB69FF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红石崖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E621D3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21.5</w:t>
                  </w:r>
                </w:p>
              </w:tc>
            </w:tr>
            <w:tr w14:paraId="0CDEC20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5D0BE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D6437B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即墨气象局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E96EB2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41.8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0407E4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A9D064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北九水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796CF3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50.0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08D2BB5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AB11D5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黄岛街道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3F4DEF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30.0</w:t>
                  </w:r>
                </w:p>
              </w:tc>
            </w:tr>
            <w:tr w14:paraId="1E9BC36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47448A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676F57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即墨水文局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9CE481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40.2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160B0C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1F448B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北宅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EA83AF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45.0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0F21665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A428AEA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小珠山水库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4D7C84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17.0</w:t>
                  </w:r>
                </w:p>
              </w:tc>
            </w:tr>
            <w:tr w14:paraId="6ADBC85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C82A05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E96F5D2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龙山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E88521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36.5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AFB4C3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4788731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崂顶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1D687A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45.0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305B2E9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34A9BF8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黄山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05CB03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15.5</w:t>
                  </w:r>
                </w:p>
              </w:tc>
            </w:tr>
            <w:tr w14:paraId="49AFA8F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CA9B03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387A014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石棚水库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F8FC79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DEEA43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728991D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流清河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0E988E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21.0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28A78EE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9759DB3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王台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30FFFB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11.3</w:t>
                  </w:r>
                </w:p>
              </w:tc>
            </w:tr>
            <w:tr w14:paraId="1E102AD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95AB43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CDB1663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大信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02D868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56.0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136679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D246C2A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沙子口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497F2E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31.5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11052F0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8B8FE4D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长江路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DC912E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23.0</w:t>
                  </w:r>
                </w:p>
              </w:tc>
            </w:tr>
            <w:tr w14:paraId="19A043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5148FB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65EA642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温泉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53D17D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22.6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589CBC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6D6729B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西韩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01F9CC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36.5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184BB62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0F65687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灵珠山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15C7D1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18.0</w:t>
                  </w:r>
                </w:p>
              </w:tc>
            </w:tr>
            <w:tr w14:paraId="19140BE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47A340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277AA4C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王圈水库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C545E9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19.0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48E3ACA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vAlign w:val="center"/>
                </w:tcPr>
                <w:p w14:paraId="71227151">
                  <w:pPr>
                    <w:jc w:val="center"/>
                    <w:rPr>
                      <w:rFonts w:ascii="华文楷体" w:hAnsi="华文楷体" w:eastAsia="华文楷体"/>
                      <w:color w:val="EE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noWrap/>
                  <w:vAlign w:val="center"/>
                </w:tcPr>
                <w:p w14:paraId="5C5EABE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color w:val="EE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36.3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9B60CF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8F734B5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寨里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827492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26.0</w:t>
                  </w:r>
                </w:p>
              </w:tc>
            </w:tr>
            <w:tr w14:paraId="2493D68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5B7F2B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CECA566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皋虞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7B049B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25.0</w:t>
                  </w:r>
                </w:p>
              </w:tc>
              <w:tc>
                <w:tcPr>
                  <w:tcW w:w="920" w:type="dxa"/>
                  <w:vMerge w:val="restart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BAFDF7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胶州</w:t>
                  </w:r>
                </w:p>
                <w:p w14:paraId="0C81F1F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【大雨】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7EE3CE6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/>
                      <w:sz w:val="16"/>
                      <w:szCs w:val="16"/>
                    </w:rPr>
                    <w:t>里岔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9708A9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11.0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472B122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6AB548A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藏南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3C18A2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20.8</w:t>
                  </w:r>
                </w:p>
              </w:tc>
            </w:tr>
            <w:tr w14:paraId="7B0BD10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6C79A3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F9A8860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李家周疃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F00284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22.7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269BCB5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02296BB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/>
                      <w:sz w:val="16"/>
                      <w:szCs w:val="16"/>
                    </w:rPr>
                    <w:t>铺集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6E2B63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11.0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6112E43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43D8D56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理务关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6494E0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12.5</w:t>
                  </w:r>
                </w:p>
              </w:tc>
            </w:tr>
            <w:bookmarkEnd w:id="0"/>
          </w:tbl>
          <w:p w14:paraId="4F106AAA">
            <w:pPr>
              <w:widowControl/>
              <w:rPr>
                <w:rFonts w:ascii="仿宋_GB2312" w:hAnsi="宋体" w:eastAsia="仿宋_GB2312" w:cs="宋体"/>
                <w:b/>
                <w:kern w:val="0"/>
                <w:sz w:val="30"/>
                <w:szCs w:val="30"/>
              </w:rPr>
            </w:pPr>
          </w:p>
        </w:tc>
      </w:tr>
    </w:tbl>
    <w:p w14:paraId="1CBC4C72">
      <w:pPr>
        <w:snapToGrid w:val="0"/>
        <w:ind w:firstLine="904"/>
        <w:jc w:val="left"/>
        <w:rPr>
          <w:rFonts w:ascii="宋体" w:hAnsi="宋体"/>
          <w:b/>
          <w:bCs/>
          <w:sz w:val="30"/>
          <w:szCs w:val="30"/>
        </w:rPr>
      </w:pPr>
    </w:p>
    <w:p w14:paraId="342A0E96">
      <w:pPr>
        <w:snapToGrid w:val="0"/>
        <w:ind w:firstLine="904"/>
        <w:jc w:val="left"/>
        <w:rPr>
          <w:rFonts w:ascii="宋体" w:hAnsi="宋体"/>
          <w:b/>
          <w:bCs/>
          <w:sz w:val="30"/>
          <w:szCs w:val="30"/>
        </w:rPr>
      </w:pPr>
    </w:p>
    <w:p w14:paraId="546935F6">
      <w:pPr>
        <w:snapToGrid w:val="0"/>
        <w:ind w:firstLine="904"/>
        <w:jc w:val="left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青岛市</w:t>
      </w:r>
      <w:r>
        <w:rPr>
          <w:rFonts w:ascii="宋体" w:hAnsi="宋体"/>
          <w:b/>
          <w:bCs/>
          <w:sz w:val="30"/>
          <w:szCs w:val="30"/>
        </w:rPr>
        <w:t>2026年7月15日6时至7月16日6时</w:t>
      </w:r>
      <w:r>
        <w:rPr>
          <w:rFonts w:hint="eastAsia" w:ascii="宋体" w:hAnsi="宋体"/>
          <w:b/>
          <w:bCs/>
          <w:sz w:val="30"/>
          <w:szCs w:val="30"/>
        </w:rPr>
        <w:t>降水量统计表</w:t>
      </w:r>
    </w:p>
    <w:p w14:paraId="323BE96C">
      <w:pPr>
        <w:snapToGrid w:val="0"/>
        <w:rPr>
          <w:rFonts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续表一                                               统计：</w:t>
      </w:r>
      <w:r>
        <w:rPr>
          <w:rFonts w:ascii="宋体" w:hAnsi="宋体"/>
          <w:sz w:val="20"/>
          <w:szCs w:val="20"/>
        </w:rPr>
        <w:t>2026年7月16日6时</w:t>
      </w:r>
      <w:r>
        <w:rPr>
          <w:rFonts w:hint="eastAsia" w:ascii="宋体" w:hAnsi="宋体"/>
          <w:sz w:val="20"/>
          <w:szCs w:val="20"/>
        </w:rPr>
        <w:t xml:space="preserve">   单位：mm</w:t>
      </w:r>
    </w:p>
    <w:tbl>
      <w:tblPr>
        <w:tblStyle w:val="20"/>
        <w:tblW w:w="934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340"/>
        <w:gridCol w:w="820"/>
        <w:gridCol w:w="920"/>
        <w:gridCol w:w="1340"/>
        <w:gridCol w:w="916"/>
        <w:gridCol w:w="920"/>
        <w:gridCol w:w="1340"/>
        <w:gridCol w:w="827"/>
      </w:tblGrid>
      <w:tr w14:paraId="58052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7AC3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区 市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8726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1F8D9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011AC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区 市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FD4B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1DFE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BACD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区 市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6ABFE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1A9B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降水量</w:t>
            </w:r>
          </w:p>
        </w:tc>
      </w:tr>
      <w:tr w14:paraId="6C58C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527D069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【中雨】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C40982">
            <w:pPr>
              <w:jc w:val="center"/>
              <w:rPr>
                <w:rFonts w:ascii="华文楷体" w:hAnsi="华文楷体" w:eastAsia="华文楷体" w:cs="宋体"/>
                <w:color w:val="00000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7"/>
                <w:szCs w:val="17"/>
              </w:rPr>
              <w:t>铁山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F5F7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24.5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37B429A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</w:t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12ECA4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张舍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547A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4.0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543593C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</w:t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9B6BC3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同和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5BC8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</w:tr>
      <w:tr w14:paraId="4C2A2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946E07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西海岸</w:t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【中雨】</w:t>
            </w:r>
          </w:p>
          <w:p w14:paraId="2FB4AB2D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392C7">
            <w:pPr>
              <w:jc w:val="center"/>
              <w:rPr>
                <w:rFonts w:ascii="华文楷体" w:hAnsi="华文楷体" w:eastAsia="华文楷体" w:cs="宋体"/>
                <w:color w:val="00000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7"/>
                <w:szCs w:val="17"/>
              </w:rPr>
              <w:t>珠海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BC09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14.0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E63AC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B2416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郑家水文站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22B4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0.2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FAF5D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32549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李家楼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460F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3.0</w:t>
            </w:r>
          </w:p>
        </w:tc>
      </w:tr>
      <w:tr w14:paraId="0B03D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4D353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8639D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 w:themeColor="text1"/>
                <w:kern w:val="0"/>
                <w:sz w:val="17"/>
                <w:szCs w:val="17"/>
              </w:rPr>
              <w:t>胶南街道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429D6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19.5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3B2A5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8A95D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李家铺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F29B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1C7D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70B4BF8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6DD3CA4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2.1</w:t>
            </w:r>
          </w:p>
        </w:tc>
      </w:tr>
      <w:tr w14:paraId="4A8A1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50373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01E091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灵山岛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55CB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10.7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ED7CB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19869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新河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894F8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0.7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BBDF24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莱西</w:t>
            </w:r>
          </w:p>
          <w:p w14:paraId="3383AD9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78E5F3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上店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EB32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6365E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A30F1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F1A80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度假区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5F49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13.5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714ED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E3EDD1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麻兰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5B57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4D06B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80FA8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上柳连庄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BC81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6ACF3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5D710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F2DBD1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杜鹃花区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1324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21.6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3AB9F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B1039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张戈庄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E403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3.2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5F474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1F072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埠后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606D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2CCB5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9B41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74F46A6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3B6136F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19.0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1719B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5BEBEC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新李家庄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BE620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3F22E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F15D2D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下洼子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5DC6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4DBF9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70815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城阳</w:t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【中雨】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3CC89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山角底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0C9B6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29.0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29806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091E2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兰底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3A92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B935D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9C6492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张家院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9219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0.1</w:t>
            </w:r>
          </w:p>
        </w:tc>
      </w:tr>
      <w:tr w14:paraId="592D2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BE6BDE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872B2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上马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65C0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9B063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172BC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万家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8630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3.1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587C1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9CB20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李家洼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FED9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5B8AC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13F976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28B50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红岛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E446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19.5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CEC9C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93119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蓼兰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951E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5.0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57BA6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22042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南岚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24DB4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</w:tr>
      <w:tr w14:paraId="17620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D992DF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7637A6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棘洪滩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FA6C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33.9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E5C97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AC538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崔家集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067B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4.5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B4A88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F29AA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日庄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C6B8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</w:tr>
      <w:tr w14:paraId="15C0F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36781F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57E77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棉花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C801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13.0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DCE08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AE3F65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白埠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C8EAE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4.5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51315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C25BD1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产芝水库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9BE4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0.2</w:t>
            </w:r>
          </w:p>
        </w:tc>
      </w:tr>
      <w:tr w14:paraId="74ABA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364BCF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BF2303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书院水库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43AA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5913B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72ADE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明村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0E30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566F0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66F9B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河里吴家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B0D7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3B034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7AE213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A40FE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惜福镇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490B7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18.5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15928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651B9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玉石头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6E05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A3BC1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87A991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北墅水库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92D9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29314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CD5126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CB8695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城阳气象局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CF821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26.5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389C1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F7986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马戈庄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7A0D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3.6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DB815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81F0D2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姚沟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6DD0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4E452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091432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D16B9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城阳水利局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2235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37.0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10499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649051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袁家沟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2BE4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B3D34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DF499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院里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E4CBF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</w:tr>
      <w:tr w14:paraId="1DF0F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75BD56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0E1D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山色峪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EEAD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4A8B9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97617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旧店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9126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0.7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8B2B0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B2168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李家泊子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72F2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</w:tr>
      <w:tr w14:paraId="595B1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783C19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D5C858">
            <w:pPr>
              <w:jc w:val="center"/>
              <w:rPr>
                <w:rFonts w:ascii="华文楷体" w:hAnsi="华文楷体" w:eastAsia="华文楷体" w:cs="宋体"/>
                <w:b/>
                <w:bCs/>
                <w:color w:val="000000" w:themeColor="text1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崂山水库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3773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color w:val="000000" w:themeColor="text1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15.9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8CCC2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036A5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黄同水库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A733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8C410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79F05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高格庄水库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955A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3.0</w:t>
            </w:r>
          </w:p>
        </w:tc>
      </w:tr>
      <w:tr w14:paraId="1BC27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3282D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6BCE0D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云头崮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27DD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C7D9A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30030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田格庄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8D9A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4E918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B0376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莱西气象局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560C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0.2</w:t>
            </w:r>
          </w:p>
        </w:tc>
      </w:tr>
      <w:tr w14:paraId="03013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5690C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6915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流亭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5C7F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7.5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6540F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0EBC7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大田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68DE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A3A43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DD2A2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莱西水利局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82DC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184E4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6EF1A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12735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双埠高速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8EFB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12.2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0DCD0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AC4B5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兰河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9D63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19100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98A05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新安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AEAB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</w:tr>
      <w:tr w14:paraId="715B3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DFA67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87F4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夏庄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3D42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15.0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93482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8148C4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尹府水库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86FE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2.2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C37FD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9B591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沽河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A8BEB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</w:tr>
      <w:tr w14:paraId="6D6A8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E612C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9AC13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夏庄立交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A4A2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14.8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5F778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F4F36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祝沟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F6D4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DA36A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A26754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望城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4491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4.5</w:t>
            </w:r>
          </w:p>
        </w:tc>
      </w:tr>
      <w:tr w14:paraId="751CE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E77FC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82165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 w:themeColor="text1"/>
                <w:kern w:val="0"/>
                <w:sz w:val="17"/>
                <w:szCs w:val="17"/>
              </w:rPr>
              <w:t>华桥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19F4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43.0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E23CC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9DAFB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云山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9574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7141A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ACB8B6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孙受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2E00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2.7</w:t>
            </w:r>
          </w:p>
        </w:tc>
      </w:tr>
      <w:tr w14:paraId="339F2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C033E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BEB0C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果品观光园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6DF2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13.1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54B6B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F5F855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古岘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782AA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13F9A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DD93B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张家屯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3E69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1.8</w:t>
            </w:r>
          </w:p>
        </w:tc>
      </w:tr>
      <w:tr w14:paraId="1EBE2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6171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188F4603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7A551A0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color w:val="000000" w:themeColor="text1"/>
                <w:kern w:val="0"/>
                <w:sz w:val="17"/>
                <w:szCs w:val="17"/>
              </w:rPr>
              <w:t>21.4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06B0E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EAF65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尚河头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3BD9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8B7C0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0B46E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武备气象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3EFD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2.1</w:t>
            </w:r>
          </w:p>
        </w:tc>
      </w:tr>
      <w:tr w14:paraId="6AFC5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6FAA2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</w:t>
            </w:r>
          </w:p>
          <w:p w14:paraId="173814C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164B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7"/>
                <w:szCs w:val="17"/>
              </w:rPr>
              <w:t>黄山水库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B831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777A2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5A814C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仁兆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D295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F2F83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09A19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院上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2B214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</w:tr>
      <w:tr w14:paraId="2AB7F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9A135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FD53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崔召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3CD8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CDEA2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0C9DA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郭庄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A2DF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3.0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315C1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B89653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葛家埠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3D13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2.6</w:t>
            </w:r>
          </w:p>
        </w:tc>
      </w:tr>
      <w:tr w14:paraId="03854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9B5D4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76980C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乔家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7B03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212E5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8A911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南村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A6B97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1.7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CBACA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E5FA4D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店埠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C5CF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4B2D0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E3BF0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4F45C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双庙水库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A68B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857F5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0CF77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吴家口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2CB9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6196C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43ACC5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夏格庄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A99E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</w:tr>
      <w:tr w14:paraId="2537E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60B20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4CCA8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075DF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7AC4E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480F4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小荆兰庄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54A8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0.6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589E5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A5F393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堤湾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F12D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1.2</w:t>
            </w:r>
          </w:p>
        </w:tc>
      </w:tr>
      <w:tr w14:paraId="10805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EA4E5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96AD63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平度水文局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6D9B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1685E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88624">
            <w:pPr>
              <w:jc w:val="center"/>
              <w:rPr>
                <w:rFonts w:ascii="华文楷体" w:hAnsi="华文楷体" w:eastAsia="华文楷体" w:cs="宋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东窝洛子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978A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59898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FCD265">
            <w:pPr>
              <w:jc w:val="center"/>
              <w:rPr>
                <w:rFonts w:ascii="华文楷体" w:hAnsi="华文楷体" w:eastAsia="华文楷体" w:cs="宋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李权庄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85EF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</w:tr>
      <w:tr w14:paraId="28CB4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3E983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AF9935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杨家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5570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C805A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837B7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王仙庄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84547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4.5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36E1E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AD7384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兴隆屯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A4DE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5.5</w:t>
            </w:r>
          </w:p>
        </w:tc>
      </w:tr>
      <w:tr w14:paraId="56001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0906B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DBDD45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门村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E9709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C545F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3B67F3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董家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5A403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07250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D2FBC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宫家城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DBE4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</w:tr>
      <w:tr w14:paraId="52C0B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CE039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066716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双山水库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48EE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3E5B2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668B9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北关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0B3F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7184B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835DE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南墅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C3F5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6A12E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89B50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12D150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曹家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19F3C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FABB6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E54D09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即墨旺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AFA16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83082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E59F7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马连庄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66372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</w:tr>
      <w:tr w14:paraId="4C6A9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F81D6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0A77D1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茶山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8743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0.1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3F44A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61C703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东崔家疃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AC9C3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2.1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41E9B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E4477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人民广场气象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BD032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0.8</w:t>
            </w:r>
          </w:p>
        </w:tc>
      </w:tr>
      <w:tr w14:paraId="39234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1E041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6E7716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大泽山水库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1FA99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D803A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2C8EEE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前许家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36C5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E86A6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E484FF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周格庄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AF92E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4BB0E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9FA9D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6D50A5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淄阳水库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388A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C13AB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7D375C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大泽山林场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6B7E5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CB5BD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D06C75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莱西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9D7F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</w:tr>
      <w:tr w14:paraId="2B24D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A4AFB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190A93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长乐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BFE1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1D4AF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35C09E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马家庄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E196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3.0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EBE47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5B6EA843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平均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70B7B08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1.4</w:t>
            </w:r>
          </w:p>
        </w:tc>
      </w:tr>
      <w:tr w14:paraId="1B736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C65C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614F95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灰埠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9893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BCD6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88EE64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口子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D3C0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BCEC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951D4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1FCA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14:paraId="209E6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343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CC"/>
            <w:vAlign w:val="center"/>
          </w:tcPr>
          <w:p w14:paraId="46906735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区市平均降水量统计</w:t>
            </w:r>
          </w:p>
        </w:tc>
      </w:tr>
      <w:tr w14:paraId="0BF69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343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5930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14:paraId="163E9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2C6190D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全市平均</w:t>
            </w:r>
          </w:p>
        </w:tc>
        <w:tc>
          <w:tcPr>
            <w:tcW w:w="13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FC18D50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市 区</w:t>
            </w:r>
          </w:p>
        </w:tc>
        <w:tc>
          <w:tcPr>
            <w:tcW w:w="8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5D5A8406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城 阳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08449441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崂 山</w:t>
            </w:r>
          </w:p>
        </w:tc>
        <w:tc>
          <w:tcPr>
            <w:tcW w:w="13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6C4DBFB2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胶 州</w:t>
            </w:r>
          </w:p>
        </w:tc>
        <w:tc>
          <w:tcPr>
            <w:tcW w:w="91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4EEBD141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即 墨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DC88890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02F5A358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平 度</w:t>
            </w:r>
          </w:p>
        </w:tc>
        <w:tc>
          <w:tcPr>
            <w:tcW w:w="8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4D6AA33E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莱 西</w:t>
            </w:r>
          </w:p>
        </w:tc>
      </w:tr>
      <w:tr w14:paraId="71AF9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6F23E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402CC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83FD6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56567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68A9B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1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EE3A7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21068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782DA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010C1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</w:tr>
      <w:tr w14:paraId="16A3D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F9F1EA8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15.0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707F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29.2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D7C3C7A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21.4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09A437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36.3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5DD7E75D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29.9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691043D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25.3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202F707C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19.0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57CE755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2.1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5AA95F6A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1.4</w:t>
            </w:r>
          </w:p>
        </w:tc>
      </w:tr>
      <w:tr w14:paraId="281A2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343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CC"/>
            <w:vAlign w:val="center"/>
          </w:tcPr>
          <w:p w14:paraId="39F4E29A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极值统计（最大值）</w:t>
            </w:r>
          </w:p>
        </w:tc>
      </w:tr>
      <w:tr w14:paraId="3690F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343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FCC35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14:paraId="07F11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F04C7B8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全 市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0EDA68C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市 区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9F2E5FE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城 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2628A027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崂 山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0F570B3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胶 州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0E4733F6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即 墨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5DD7EB6B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1D0F506F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平 度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68C01676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莱 西</w:t>
            </w:r>
          </w:p>
        </w:tc>
      </w:tr>
      <w:tr w14:paraId="24BAE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3CBEFE8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71.0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50A500DD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43.5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4A90005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43.0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93C9C71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59.1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2BC9C2B">
            <w:pPr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17"/>
                <w:szCs w:val="17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  <w:lang w:val="en-US" w:eastAsia="zh-CN"/>
              </w:rPr>
              <w:t>89.5</w:t>
            </w:r>
            <w:bookmarkStart w:id="1" w:name="_GoBack"/>
            <w:bookmarkEnd w:id="1"/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B020E51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56.0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17AF783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47.0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DBEBBA0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5.0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BCCF925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5.5</w:t>
            </w:r>
          </w:p>
        </w:tc>
      </w:tr>
      <w:tr w14:paraId="38598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2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CC"/>
            <w:noWrap/>
            <w:vAlign w:val="center"/>
          </w:tcPr>
          <w:p w14:paraId="36853FA2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本月累计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2F3308B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108.6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17B965B1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去年同期及比较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847F92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51.3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76410D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57.3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6E7A3C7F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历年同期及比较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1DA629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78.2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BED978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30.4</w:t>
            </w:r>
          </w:p>
        </w:tc>
      </w:tr>
      <w:tr w14:paraId="4EF12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2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CC"/>
            <w:noWrap/>
            <w:vAlign w:val="center"/>
          </w:tcPr>
          <w:p w14:paraId="4E96DFA8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汛期累计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C1A7E6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135.1</w:t>
            </w:r>
          </w:p>
        </w:tc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A48F11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54C7FD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171.4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259DD3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-36.3</w:t>
            </w:r>
          </w:p>
        </w:tc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A3698D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82FAC4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158.7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4B0EDF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-23.6</w:t>
            </w:r>
          </w:p>
        </w:tc>
      </w:tr>
      <w:tr w14:paraId="4DDE1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2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CC"/>
            <w:noWrap/>
            <w:vAlign w:val="center"/>
          </w:tcPr>
          <w:p w14:paraId="53D1E75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本年累计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02512E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283.9</w:t>
            </w:r>
          </w:p>
        </w:tc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2A9741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FD8565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279.5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8216F9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4.4</w:t>
            </w:r>
          </w:p>
        </w:tc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1C88F1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465A97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277.9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D89211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6.0</w:t>
            </w:r>
          </w:p>
        </w:tc>
      </w:tr>
    </w:tbl>
    <w:p w14:paraId="2AE158D4">
      <w:pPr>
        <w:pStyle w:val="14"/>
        <w:snapToGrid w:val="0"/>
        <w:spacing w:before="160" w:line="360" w:lineRule="auto"/>
        <w:ind w:firstLine="1236"/>
        <w:outlineLvl w:val="0"/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青岛市</w:t>
      </w:r>
      <w:r>
        <w:rPr>
          <w:rFonts w:ascii="仿宋_GB2312" w:hAnsi="宋体" w:eastAsia="仿宋_GB2312" w:cs="宋体"/>
          <w:b/>
          <w:kern w:val="0"/>
          <w:sz w:val="30"/>
          <w:szCs w:val="30"/>
        </w:rPr>
        <w:t>2026年1月1日至7月15日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降水量比较表</w:t>
      </w:r>
    </w:p>
    <w:p w14:paraId="30DFABFB">
      <w:pPr>
        <w:snapToGrid w:val="0"/>
        <w:rPr>
          <w:rFonts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表二                                                                        单位：mm</w:t>
      </w:r>
    </w:p>
    <w:tbl>
      <w:tblPr>
        <w:tblStyle w:val="20"/>
        <w:tblW w:w="931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090"/>
        <w:gridCol w:w="1192"/>
        <w:gridCol w:w="1510"/>
        <w:gridCol w:w="812"/>
        <w:gridCol w:w="1268"/>
        <w:gridCol w:w="1500"/>
        <w:gridCol w:w="854"/>
      </w:tblGrid>
      <w:tr w14:paraId="7C11E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8437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区 市</w:t>
            </w:r>
          </w:p>
        </w:tc>
        <w:tc>
          <w:tcPr>
            <w:tcW w:w="10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29D1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F9EC2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3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F6498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比       较</w:t>
            </w:r>
          </w:p>
        </w:tc>
        <w:tc>
          <w:tcPr>
            <w:tcW w:w="12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CB103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1283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比      较</w:t>
            </w:r>
          </w:p>
        </w:tc>
      </w:tr>
      <w:tr w14:paraId="7BA17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5F12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7090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C303C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C456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5B51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D42A6D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138C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130E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14:paraId="1DAB2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E014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 区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C61BB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282.4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2FCD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294.5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2EA9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-12.1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4BE9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-4.1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AD95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319.4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4212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-37.0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8812D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-11.6</w:t>
            </w:r>
          </w:p>
        </w:tc>
      </w:tr>
      <w:tr w14:paraId="2C194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EB20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 阳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69834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257.1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C386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279.2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FBF2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-22.1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5543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-7.9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27A0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289.8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F845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-32.7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8E10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-11.3</w:t>
            </w:r>
          </w:p>
        </w:tc>
      </w:tr>
      <w:tr w14:paraId="15724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D03F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崂 山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EFB6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354.0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BFC77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331.6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17AC3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22.4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7E9FD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6.8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619F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397.3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D9DE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-43.3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157F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-10.9</w:t>
            </w:r>
          </w:p>
        </w:tc>
      </w:tr>
      <w:tr w14:paraId="340B6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A2F1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 州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3D0C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259.3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3D92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281.4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90D7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-22.1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38D5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-7.9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710C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221.1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2550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38.2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651A0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17.3</w:t>
            </w:r>
          </w:p>
        </w:tc>
      </w:tr>
      <w:tr w14:paraId="2F3BE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599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 墨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8840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242.3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256B5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269.2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59BD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-26.9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70DD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-10.0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4C822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350.4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0392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-108.1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1FAA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-30.9</w:t>
            </w:r>
          </w:p>
        </w:tc>
      </w:tr>
      <w:tr w14:paraId="716F0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40141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7769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305.7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DD9B5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308.7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66C6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-3.0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6049E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-1.0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E4A2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287.4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CDD8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18.3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23E60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6.4</w:t>
            </w:r>
          </w:p>
        </w:tc>
      </w:tr>
      <w:tr w14:paraId="429A1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A619EA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平 度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5F5F6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303.6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7919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259.4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908C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44.2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F9A1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17.0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E9C4A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263.3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5B9C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40.3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6B09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15.3</w:t>
            </w:r>
          </w:p>
        </w:tc>
      </w:tr>
      <w:tr w14:paraId="20B97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16DB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莱 西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56B56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274.5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70017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269.5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117F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5.0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F82B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1.9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CD28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249.4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FB2C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25.1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6376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10.1</w:t>
            </w:r>
          </w:p>
        </w:tc>
      </w:tr>
      <w:tr w14:paraId="1FE46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29C3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F656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283.9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B257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277.9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0180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6.0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74A1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2.2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4601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279.5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7E9B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4.4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37C7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1.6</w:t>
            </w:r>
          </w:p>
        </w:tc>
      </w:tr>
    </w:tbl>
    <w:p w14:paraId="489900C2">
      <w:pPr>
        <w:pStyle w:val="14"/>
        <w:snapToGrid w:val="0"/>
        <w:spacing w:before="160" w:line="360" w:lineRule="auto"/>
        <w:ind w:firstLine="1050"/>
        <w:outlineLvl w:val="0"/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青岛市</w:t>
      </w:r>
      <w:r>
        <w:rPr>
          <w:rFonts w:ascii="仿宋_GB2312" w:hAnsi="宋体" w:eastAsia="仿宋_GB2312" w:cs="宋体"/>
          <w:b/>
          <w:kern w:val="0"/>
          <w:sz w:val="30"/>
          <w:szCs w:val="30"/>
        </w:rPr>
        <w:t>2026年6月1日至7月15日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降水量比较表</w:t>
      </w:r>
    </w:p>
    <w:p w14:paraId="7CA21FD1">
      <w:pPr>
        <w:snapToGrid w:val="0"/>
        <w:rPr>
          <w:rFonts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表三                                                                        单位：mm</w:t>
      </w:r>
    </w:p>
    <w:tbl>
      <w:tblPr>
        <w:tblStyle w:val="20"/>
        <w:tblW w:w="953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075"/>
        <w:gridCol w:w="1175"/>
        <w:gridCol w:w="1488"/>
        <w:gridCol w:w="971"/>
        <w:gridCol w:w="1250"/>
        <w:gridCol w:w="1478"/>
        <w:gridCol w:w="1018"/>
      </w:tblGrid>
      <w:tr w14:paraId="5AA51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3982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区 市</w:t>
            </w:r>
          </w:p>
        </w:tc>
        <w:tc>
          <w:tcPr>
            <w:tcW w:w="10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F36A1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EC077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13226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比       较</w:t>
            </w: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A9A6F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4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849C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比      较</w:t>
            </w:r>
          </w:p>
        </w:tc>
      </w:tr>
      <w:tr w14:paraId="4FE0D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07F4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CE3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81659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CE2C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EAECA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1C1A8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8BC9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540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14:paraId="42EA1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6999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 区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2B8A8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130.1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6633B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162.8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2127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-32.7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CD85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-20.1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7B0EB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213.7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5990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-83.6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CD09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-39.1</w:t>
            </w:r>
          </w:p>
        </w:tc>
      </w:tr>
      <w:tr w14:paraId="19802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22E6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 阳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9042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117.2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CFD7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158.2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E53B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-41.0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309DB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-25.9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14237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168.9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80C1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-51.7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8EAB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-30.6</w:t>
            </w:r>
          </w:p>
        </w:tc>
      </w:tr>
      <w:tr w14:paraId="1FA2E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BE56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崂 山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9B55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178.1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40AC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183.9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522E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-5.8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6A40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-3.2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85B0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264.3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75DF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-86.2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6B9E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-32.6</w:t>
            </w:r>
          </w:p>
        </w:tc>
      </w:tr>
      <w:tr w14:paraId="563FA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20EF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 州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44B8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116.1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D346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160.7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F2B0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-44.6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0FAB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-27.8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F4A3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118.3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F408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-2.2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C0B1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-1.9</w:t>
            </w:r>
          </w:p>
        </w:tc>
      </w:tr>
      <w:tr w14:paraId="6A8E4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3C698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 墨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9003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102.1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28E52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153.0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3641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-50.9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2B93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-33.3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F58C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240.5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4D23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-138.4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A8F3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-57.5</w:t>
            </w:r>
          </w:p>
        </w:tc>
      </w:tr>
      <w:tr w14:paraId="26047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D069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B3664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167.3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2666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173.5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4FD9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-6.2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5A5A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-3.6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42B0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172.0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46BB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-4.7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A6B64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-2.7</w:t>
            </w:r>
          </w:p>
        </w:tc>
      </w:tr>
      <w:tr w14:paraId="0565B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A6C9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平 度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7805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145.6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59C1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148.8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7791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-3.2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E321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-2.2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18A1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159.0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E610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-13.4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8E61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-8.4</w:t>
            </w:r>
          </w:p>
        </w:tc>
      </w:tr>
      <w:tr w14:paraId="5E25C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24AF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莱 西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2479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118.2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284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156.7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9BE6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-38.5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76C0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-24.6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F288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141.6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B3E4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-23.4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1A4C7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-16.5</w:t>
            </w:r>
          </w:p>
        </w:tc>
      </w:tr>
      <w:tr w14:paraId="39B7C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2B71F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BF4A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135.1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90BA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158.7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F6E4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-23.6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4BC5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-14.9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C1ED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171.4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0330F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-36.3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9483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-21.2</w:t>
            </w:r>
          </w:p>
        </w:tc>
      </w:tr>
    </w:tbl>
    <w:p w14:paraId="0E621214"/>
    <w:p w14:paraId="75083F17">
      <w:pPr>
        <w:rPr>
          <w:rFonts w:hint="eastAsia"/>
        </w:rPr>
      </w:pPr>
    </w:p>
    <w:tbl>
      <w:tblPr>
        <w:tblStyle w:val="20"/>
        <w:tblW w:w="504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1251"/>
        <w:gridCol w:w="1885"/>
        <w:gridCol w:w="1253"/>
        <w:gridCol w:w="1253"/>
        <w:gridCol w:w="1666"/>
        <w:gridCol w:w="1051"/>
      </w:tblGrid>
      <w:tr w14:paraId="72E56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1DE3E8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青岛市大中型水库水情统计表</w:t>
            </w:r>
          </w:p>
          <w:p w14:paraId="235683A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表四                                                                      2026年7月16日6时</w:t>
            </w:r>
          </w:p>
        </w:tc>
      </w:tr>
      <w:tr w14:paraId="2FE28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65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D6F5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区 市</w:t>
            </w:r>
          </w:p>
        </w:tc>
        <w:tc>
          <w:tcPr>
            <w:tcW w:w="65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3366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库 名</w:t>
            </w:r>
          </w:p>
        </w:tc>
        <w:tc>
          <w:tcPr>
            <w:tcW w:w="98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AE9C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汛中限制水位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(m)</w:t>
            </w:r>
          </w:p>
        </w:tc>
        <w:tc>
          <w:tcPr>
            <w:tcW w:w="271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97C4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水</w:t>
            </w:r>
            <w:r>
              <w:rPr>
                <w:kern w:val="0"/>
                <w:sz w:val="22"/>
                <w:szCs w:val="22"/>
              </w:rPr>
              <w:t xml:space="preserve">  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库</w:t>
            </w:r>
            <w:r>
              <w:rPr>
                <w:kern w:val="0"/>
                <w:sz w:val="22"/>
                <w:szCs w:val="22"/>
              </w:rPr>
              <w:t xml:space="preserve"> 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水</w:t>
            </w:r>
            <w:r>
              <w:rPr>
                <w:kern w:val="0"/>
                <w:sz w:val="22"/>
                <w:szCs w:val="22"/>
              </w:rPr>
              <w:t xml:space="preserve"> 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情</w:t>
            </w:r>
          </w:p>
        </w:tc>
      </w:tr>
      <w:tr w14:paraId="0A373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6CA4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0CB9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93A0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07D3F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水位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（m）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DBB5C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蓄水量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（万m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vertAlign w:val="superscript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AC69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出库流量</w:t>
            </w:r>
          </w:p>
          <w:p w14:paraId="4664702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（m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vertAlign w:val="superscript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/s）</w:t>
            </w: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EE89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较汛限</w:t>
            </w:r>
          </w:p>
          <w:p w14:paraId="5BC2BFD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（m）</w:t>
            </w:r>
          </w:p>
        </w:tc>
      </w:tr>
      <w:tr w14:paraId="783B2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1D06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莱 西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BCA6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产 芝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DDD9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71.50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D4C0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70.49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53EC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16140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AFE0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3.03</w:t>
            </w: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1E13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-1.01</w:t>
            </w:r>
          </w:p>
        </w:tc>
      </w:tr>
      <w:tr w14:paraId="0F1B6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00FC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平 度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7248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尹 府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2C43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79.30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BA0C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78.01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430E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7094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A528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5.23</w:t>
            </w: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395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-1.29</w:t>
            </w:r>
          </w:p>
        </w:tc>
      </w:tr>
      <w:tr w14:paraId="44949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3326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城 阳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A733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崂 山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FB000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53.40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E7E7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46.51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ED87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2463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0C97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1.42</w:t>
            </w: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4C01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-6.89</w:t>
            </w:r>
          </w:p>
        </w:tc>
      </w:tr>
      <w:tr w14:paraId="49673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B321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6309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书 院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0118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134.00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007E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127.02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5777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686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6DB8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5858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-6.98</w:t>
            </w:r>
          </w:p>
        </w:tc>
      </w:tr>
      <w:tr w14:paraId="5287A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2FE7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即 墨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DB8F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石 棚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0DB1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30.03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B6558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28.25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DE37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D27CC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05A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-1.78</w:t>
            </w:r>
          </w:p>
        </w:tc>
      </w:tr>
      <w:tr w14:paraId="2EFF6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1BE5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A6FF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王 圈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494B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44.40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2749D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41.70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5449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1686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C49D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F3257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-2.70</w:t>
            </w:r>
          </w:p>
        </w:tc>
      </w:tr>
      <w:tr w14:paraId="396D8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6FD6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89BD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宋化泉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9ECB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42.45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CB43A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40.95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58DCD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990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8BBC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38C1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-1.50</w:t>
            </w:r>
          </w:p>
        </w:tc>
      </w:tr>
      <w:tr w14:paraId="63B19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B4FA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AE65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挪 城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9DE4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--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DC0C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12.16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C42F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4C0E3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3D7E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50935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202B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西海岸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712D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小珠山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A079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56.51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B5E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54.55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A55C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1754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545EB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4CA6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-1.96</w:t>
            </w:r>
          </w:p>
        </w:tc>
      </w:tr>
      <w:tr w14:paraId="437D6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F2B4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46107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陡崖子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1122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37.00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A16F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32.51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B0C7C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1669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867F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D9E09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-4.49</w:t>
            </w:r>
          </w:p>
        </w:tc>
      </w:tr>
      <w:tr w14:paraId="61CE4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B8DF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1B97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吉利河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5ABE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45.23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13D6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41.57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1B7C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2179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48EA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07B8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-3.66</w:t>
            </w:r>
          </w:p>
        </w:tc>
      </w:tr>
      <w:tr w14:paraId="4EB82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A7A4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2659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孙家屯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5AC7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39.45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66BD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37.19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42F4D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58CA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1F16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-2.26</w:t>
            </w:r>
          </w:p>
        </w:tc>
      </w:tr>
      <w:tr w14:paraId="16FBE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2B3C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81AC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铁 山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CF41E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47.67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35CA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44.42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03E8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1975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1305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9021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-3.25</w:t>
            </w:r>
          </w:p>
        </w:tc>
      </w:tr>
      <w:tr w14:paraId="4C3BD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D5D7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平 度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50BB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双 庙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6AA2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82.00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028D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81.06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12D61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B686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AA90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-0.94</w:t>
            </w:r>
          </w:p>
        </w:tc>
      </w:tr>
      <w:tr w14:paraId="08709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A960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E7EA3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黄 山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7F69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104.00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EECB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102.61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CD5C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769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9CD6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08A27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-1.39</w:t>
            </w:r>
          </w:p>
        </w:tc>
      </w:tr>
      <w:tr w14:paraId="6F7D2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03DA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BE79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双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山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D4A0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102.87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8591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102.05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BCED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668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7DA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33F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-0.82</w:t>
            </w:r>
          </w:p>
        </w:tc>
      </w:tr>
      <w:tr w14:paraId="7FD49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3CB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C113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大泽山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7929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88.50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943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87.14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1BBB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7364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BC0E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-1.36</w:t>
            </w:r>
          </w:p>
        </w:tc>
      </w:tr>
      <w:tr w14:paraId="33663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C4F1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3AA2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黄 同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74C2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86.50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B590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84.28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39CD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50226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6F167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-2.22</w:t>
            </w:r>
          </w:p>
        </w:tc>
      </w:tr>
      <w:tr w14:paraId="175F0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6020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5C7F4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淄 阳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498D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72.00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B65F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70.17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0881B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637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4584D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9DCD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-1.83</w:t>
            </w:r>
          </w:p>
        </w:tc>
      </w:tr>
      <w:tr w14:paraId="62358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5AF5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莱 西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DACBE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高格庄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E2B93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82.35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15F0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81.17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B1B9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2FCA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1.00</w:t>
            </w: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CDF2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-1.18</w:t>
            </w:r>
          </w:p>
        </w:tc>
      </w:tr>
      <w:tr w14:paraId="4C5F0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98E0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DEC9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北 墅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95ED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110.00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7D7F8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108.84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C82D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1549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494C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2.00</w:t>
            </w: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1EAF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-1.16</w:t>
            </w:r>
          </w:p>
        </w:tc>
      </w:tr>
      <w:tr w14:paraId="112D2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72D1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胶 州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FF84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山 洲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A8BE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41.00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7191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38.89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FC86F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606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2920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6BC5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-2.11</w:t>
            </w:r>
          </w:p>
        </w:tc>
      </w:tr>
      <w:tr w14:paraId="7AEEE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639F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E328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青 年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04D2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16.32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B28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15.03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03FCF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796B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5CC8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-1.29</w:t>
            </w:r>
          </w:p>
        </w:tc>
      </w:tr>
      <w:tr w14:paraId="7EC8D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86B5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合计</w:t>
            </w:r>
          </w:p>
        </w:tc>
        <w:tc>
          <w:tcPr>
            <w:tcW w:w="65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0F21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蓄水量</w:t>
            </w: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9F44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大型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9274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　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7C781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23234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62D2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　</w:t>
            </w: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9EBE3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A3FD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FCC5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4894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14A25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中型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67EC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　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1396D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22349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B755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　</w:t>
            </w: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87983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D5C5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6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A3ED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F26D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F81BC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大中型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826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　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D882E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sz w:val="22"/>
                <w:szCs w:val="22"/>
              </w:rPr>
              <w:t>45583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FC0E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　</w:t>
            </w:r>
          </w:p>
        </w:tc>
        <w:tc>
          <w:tcPr>
            <w:tcW w:w="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E4DD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</w:tbl>
    <w:p w14:paraId="08D9597D">
      <w:pPr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0"/>
          <w:szCs w:val="20"/>
        </w:rPr>
        <w:t xml:space="preserve">                                                   </w:t>
      </w:r>
    </w:p>
    <w:p w14:paraId="1D872FC9"/>
    <w:p w14:paraId="57D3BB2C">
      <w:pPr>
        <w:rPr>
          <w:rFonts w:hint="eastAsia"/>
        </w:rPr>
      </w:pPr>
      <w:r>
        <w:drawing>
          <wp:inline distT="0" distB="0" distL="0" distR="0">
            <wp:extent cx="5904865" cy="8856980"/>
            <wp:effectExtent l="0" t="0" r="0" b="0"/>
            <wp:docPr id="1" name="图片 1" descr="\\10.37.63.15\sqc\00-2026年防汛抗旱信息\202607150600—202607160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\\10.37.63.15\sqc\00-2026年防汛抗旱信息\202607150600—2026071606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8857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7" w:h="16839"/>
      <w:pgMar w:top="794" w:right="1304" w:bottom="249" w:left="1304" w:header="624" w:footer="397" w:gutter="0"/>
      <w:pgNumType w:fmt="decimalFullWidth"/>
      <w:cols w:space="425" w:num="1"/>
      <w:vAlign w:val="center"/>
      <w:docGrid w:type="linesAndChar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D10CD">
    <w:pPr>
      <w:pStyle w:val="1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rFonts w:hint="eastAsia"/>
        <w:lang w:val="zh-CN"/>
      </w:rPr>
      <w:t>８</w:t>
    </w:r>
    <w:r>
      <w:rPr>
        <w:lang w:val="zh-CN"/>
      </w:rPr>
      <w:fldChar w:fldCharType="end"/>
    </w:r>
  </w:p>
  <w:p w14:paraId="06EB7836">
    <w:pPr>
      <w:pStyle w:val="1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5734"/>
    <w:rsid w:val="00060BC5"/>
    <w:rsid w:val="00273F9F"/>
    <w:rsid w:val="004C289D"/>
    <w:rsid w:val="0075190B"/>
    <w:rsid w:val="00887A23"/>
    <w:rsid w:val="008D79C7"/>
    <w:rsid w:val="00A577EB"/>
    <w:rsid w:val="00A950F5"/>
    <w:rsid w:val="00E55734"/>
    <w:rsid w:val="2861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6"/>
    <w:semiHidden/>
    <w:unhideWhenUsed/>
    <w:qFormat/>
    <w:uiPriority w:val="9"/>
    <w:pPr>
      <w:keepNext/>
      <w:keepLines/>
      <w:spacing w:before="80" w:after="40"/>
      <w:outlineLvl w:val="3"/>
    </w:pPr>
    <w:rPr>
      <w:rFonts w:ascii="Calibri" w:hAnsi="Calibri"/>
      <w:color w:val="366091" w:themeColor="accent1" w:themeShade="BF"/>
      <w:sz w:val="28"/>
      <w:szCs w:val="28"/>
    </w:rPr>
  </w:style>
  <w:style w:type="paragraph" w:styleId="6">
    <w:name w:val="heading 5"/>
    <w:basedOn w:val="1"/>
    <w:next w:val="1"/>
    <w:link w:val="47"/>
    <w:semiHidden/>
    <w:unhideWhenUsed/>
    <w:qFormat/>
    <w:uiPriority w:val="9"/>
    <w:pPr>
      <w:keepNext/>
      <w:keepLines/>
      <w:spacing w:before="80" w:after="40"/>
      <w:outlineLvl w:val="4"/>
    </w:pPr>
    <w:rPr>
      <w:rFonts w:ascii="Calibri" w:hAnsi="Calibri"/>
      <w:color w:val="366091" w:themeColor="accent1" w:themeShade="BF"/>
      <w:sz w:val="24"/>
    </w:rPr>
  </w:style>
  <w:style w:type="paragraph" w:styleId="7">
    <w:name w:val="heading 6"/>
    <w:basedOn w:val="1"/>
    <w:next w:val="1"/>
    <w:link w:val="48"/>
    <w:semiHidden/>
    <w:unhideWhenUsed/>
    <w:qFormat/>
    <w:uiPriority w:val="9"/>
    <w:pPr>
      <w:keepNext/>
      <w:keepLines/>
      <w:spacing w:before="40"/>
      <w:outlineLvl w:val="5"/>
    </w:pPr>
    <w:rPr>
      <w:rFonts w:ascii="Calibri" w:hAnsi="Calibri"/>
      <w:b/>
      <w:bCs/>
      <w:color w:val="366091" w:themeColor="accent1" w:themeShade="BF"/>
      <w:szCs w:val="22"/>
    </w:rPr>
  </w:style>
  <w:style w:type="paragraph" w:styleId="8">
    <w:name w:val="heading 7"/>
    <w:basedOn w:val="1"/>
    <w:next w:val="1"/>
    <w:link w:val="49"/>
    <w:semiHidden/>
    <w:unhideWhenUsed/>
    <w:qFormat/>
    <w:uiPriority w:val="9"/>
    <w:pPr>
      <w:keepNext/>
      <w:keepLines/>
      <w:spacing w:before="40"/>
      <w:outlineLvl w:val="6"/>
    </w:pPr>
    <w:rPr>
      <w:rFonts w:ascii="Calibri" w:hAnsi="Calibri"/>
      <w:b/>
      <w:bCs/>
      <w:color w:val="585858" w:themeColor="text1" w:themeTint="A6"/>
      <w:szCs w:val="22"/>
    </w:rPr>
  </w:style>
  <w:style w:type="paragraph" w:styleId="9">
    <w:name w:val="heading 8"/>
    <w:basedOn w:val="1"/>
    <w:next w:val="1"/>
    <w:link w:val="50"/>
    <w:semiHidden/>
    <w:unhideWhenUsed/>
    <w:qFormat/>
    <w:uiPriority w:val="9"/>
    <w:pPr>
      <w:keepNext/>
      <w:keepLines/>
      <w:outlineLvl w:val="7"/>
    </w:pPr>
    <w:rPr>
      <w:rFonts w:ascii="Calibri" w:hAnsi="Calibri"/>
      <w:color w:val="585858" w:themeColor="text1" w:themeTint="A6"/>
      <w:szCs w:val="22"/>
    </w:rPr>
  </w:style>
  <w:style w:type="paragraph" w:styleId="10">
    <w:name w:val="heading 9"/>
    <w:basedOn w:val="1"/>
    <w:next w:val="1"/>
    <w:link w:val="51"/>
    <w:semiHidden/>
    <w:unhideWhenUsed/>
    <w:qFormat/>
    <w:uiPriority w:val="9"/>
    <w:pPr>
      <w:keepNext/>
      <w:keepLines/>
      <w:outlineLvl w:val="8"/>
    </w:pPr>
    <w:rPr>
      <w:rFonts w:ascii="Calibri" w:hAnsi="Calibri"/>
      <w:color w:val="585858" w:themeColor="text1" w:themeTint="A6"/>
      <w:szCs w:val="22"/>
    </w:rPr>
  </w:style>
  <w:style w:type="character" w:default="1" w:styleId="21">
    <w:name w:val="Default Paragraph Font"/>
    <w:semiHidden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12">
    <w:name w:val="Document Map"/>
    <w:basedOn w:val="1"/>
    <w:link w:val="33"/>
    <w:semiHidden/>
    <w:uiPriority w:val="0"/>
    <w:pPr>
      <w:shd w:val="clear" w:color="auto" w:fill="000080"/>
    </w:pPr>
  </w:style>
  <w:style w:type="paragraph" w:styleId="13">
    <w:name w:val="Body Text Indent"/>
    <w:basedOn w:val="1"/>
    <w:link w:val="32"/>
    <w:uiPriority w:val="0"/>
    <w:pPr>
      <w:ind w:firstLine="600"/>
    </w:pPr>
    <w:rPr>
      <w:sz w:val="30"/>
    </w:rPr>
  </w:style>
  <w:style w:type="paragraph" w:styleId="14">
    <w:name w:val="Plain Text"/>
    <w:basedOn w:val="1"/>
    <w:link w:val="31"/>
    <w:uiPriority w:val="0"/>
    <w:rPr>
      <w:rFonts w:ascii="宋体" w:hAnsi="Courier New"/>
      <w:szCs w:val="20"/>
    </w:rPr>
  </w:style>
  <w:style w:type="paragraph" w:styleId="15">
    <w:name w:val="Balloon Text"/>
    <w:basedOn w:val="1"/>
    <w:link w:val="34"/>
    <w:semiHidden/>
    <w:uiPriority w:val="0"/>
    <w:rPr>
      <w:sz w:val="18"/>
      <w:szCs w:val="18"/>
    </w:rPr>
  </w:style>
  <w:style w:type="paragraph" w:styleId="16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Subtitle"/>
    <w:basedOn w:val="1"/>
    <w:next w:val="1"/>
    <w:link w:val="53"/>
    <w:qFormat/>
    <w:uiPriority w:val="11"/>
    <w:pPr>
      <w:spacing w:after="160"/>
      <w:jc w:val="center"/>
    </w:pPr>
    <w:rPr>
      <w:rFonts w:ascii="Cambria" w:hAnsi="Cambria"/>
      <w:color w:val="585858" w:themeColor="text1" w:themeTint="A6"/>
      <w:spacing w:val="15"/>
      <w:sz w:val="28"/>
      <w:szCs w:val="28"/>
    </w:rPr>
  </w:style>
  <w:style w:type="paragraph" w:styleId="19">
    <w:name w:val="Title"/>
    <w:basedOn w:val="1"/>
    <w:next w:val="1"/>
    <w:link w:val="52"/>
    <w:qFormat/>
    <w:uiPriority w:val="10"/>
    <w:pPr>
      <w:spacing w:after="80"/>
      <w:contextualSpacing/>
      <w:jc w:val="center"/>
    </w:pPr>
    <w:rPr>
      <w:rFonts w:ascii="Cambria" w:hAnsi="Cambria"/>
      <w:spacing w:val="-10"/>
      <w:kern w:val="28"/>
      <w:sz w:val="56"/>
      <w:szCs w:val="56"/>
    </w:rPr>
  </w:style>
  <w:style w:type="character" w:styleId="22">
    <w:name w:val="Strong"/>
    <w:qFormat/>
    <w:uiPriority w:val="0"/>
    <w:rPr>
      <w:b/>
      <w:bCs/>
    </w:rPr>
  </w:style>
  <w:style w:type="character" w:styleId="23">
    <w:name w:val="page number"/>
    <w:basedOn w:val="21"/>
    <w:uiPriority w:val="0"/>
  </w:style>
  <w:style w:type="character" w:styleId="24">
    <w:name w:val="Hyperlink"/>
    <w:uiPriority w:val="0"/>
    <w:rPr>
      <w:color w:val="0000FF"/>
      <w:u w:val="single"/>
    </w:rPr>
  </w:style>
  <w:style w:type="character" w:customStyle="1" w:styleId="25">
    <w:name w:val="页眉 字符"/>
    <w:basedOn w:val="21"/>
    <w:link w:val="17"/>
    <w:uiPriority w:val="99"/>
    <w:rPr>
      <w:sz w:val="18"/>
      <w:szCs w:val="18"/>
    </w:rPr>
  </w:style>
  <w:style w:type="character" w:customStyle="1" w:styleId="26">
    <w:name w:val="页脚 字符"/>
    <w:basedOn w:val="21"/>
    <w:link w:val="16"/>
    <w:uiPriority w:val="99"/>
    <w:rPr>
      <w:sz w:val="18"/>
      <w:szCs w:val="18"/>
    </w:rPr>
  </w:style>
  <w:style w:type="character" w:customStyle="1" w:styleId="27">
    <w:name w:val="标题 1 字符"/>
    <w:basedOn w:val="21"/>
    <w:link w:val="2"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8">
    <w:name w:val="标题 2 字符"/>
    <w:basedOn w:val="21"/>
    <w:link w:val="3"/>
    <w:uiPriority w:val="9"/>
    <w:rPr>
      <w:rFonts w:ascii="Arial" w:hAnsi="Arial" w:eastAsia="黑体" w:cs="Times New Roman"/>
      <w:b/>
      <w:bCs/>
      <w:sz w:val="32"/>
      <w:szCs w:val="32"/>
    </w:rPr>
  </w:style>
  <w:style w:type="character" w:customStyle="1" w:styleId="29">
    <w:name w:val="标题 3 字符"/>
    <w:basedOn w:val="21"/>
    <w:link w:val="4"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30">
    <w:name w:val="1 Char"/>
    <w:basedOn w:val="1"/>
    <w:uiPriority w:val="0"/>
    <w:rPr>
      <w:rFonts w:ascii="Tahoma" w:hAnsi="Tahoma"/>
      <w:sz w:val="24"/>
      <w:szCs w:val="20"/>
    </w:rPr>
  </w:style>
  <w:style w:type="character" w:customStyle="1" w:styleId="31">
    <w:name w:val="纯文本 字符"/>
    <w:basedOn w:val="21"/>
    <w:link w:val="14"/>
    <w:uiPriority w:val="0"/>
    <w:rPr>
      <w:rFonts w:ascii="宋体" w:hAnsi="Courier New" w:eastAsia="宋体" w:cs="Times New Roman"/>
      <w:szCs w:val="20"/>
    </w:rPr>
  </w:style>
  <w:style w:type="character" w:customStyle="1" w:styleId="32">
    <w:name w:val="正文文本缩进 字符"/>
    <w:basedOn w:val="21"/>
    <w:link w:val="13"/>
    <w:qFormat/>
    <w:uiPriority w:val="0"/>
    <w:rPr>
      <w:rFonts w:ascii="Times New Roman" w:hAnsi="Times New Roman" w:eastAsia="宋体" w:cs="Times New Roman"/>
      <w:sz w:val="30"/>
      <w:szCs w:val="24"/>
    </w:rPr>
  </w:style>
  <w:style w:type="character" w:customStyle="1" w:styleId="33">
    <w:name w:val="文档结构图 字符"/>
    <w:basedOn w:val="21"/>
    <w:link w:val="12"/>
    <w:semiHidden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4">
    <w:name w:val="批注框文本 字符"/>
    <w:basedOn w:val="21"/>
    <w:link w:val="15"/>
    <w:semiHidden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5">
    <w:name w:val="Char"/>
    <w:basedOn w:val="1"/>
    <w:semiHidden/>
    <w:qFormat/>
    <w:uiPriority w:val="0"/>
  </w:style>
  <w:style w:type="paragraph" w:customStyle="1" w:styleId="36">
    <w:name w:val="Char1"/>
    <w:basedOn w:val="1"/>
    <w:semiHidden/>
    <w:uiPriority w:val="0"/>
  </w:style>
  <w:style w:type="character" w:customStyle="1" w:styleId="37">
    <w:name w:val="1 Char Char"/>
    <w:qFormat/>
    <w:uiPriority w:val="0"/>
    <w:rPr>
      <w:rFonts w:ascii="Tahoma" w:hAnsi="Tahoma" w:eastAsia="宋体"/>
      <w:kern w:val="2"/>
      <w:sz w:val="24"/>
      <w:lang w:val="en-US" w:eastAsia="zh-CN" w:bidi="ar-SA"/>
    </w:rPr>
  </w:style>
  <w:style w:type="character" w:customStyle="1" w:styleId="38">
    <w:name w:val="已访问的超链接1"/>
    <w:qFormat/>
    <w:uiPriority w:val="0"/>
    <w:rPr>
      <w:color w:val="800080"/>
      <w:u w:val="single"/>
    </w:rPr>
  </w:style>
  <w:style w:type="paragraph" w:customStyle="1" w:styleId="39">
    <w:name w:val="xl2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26"/>
    <w:basedOn w:val="1"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2">
    <w:name w:val="xl2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43">
    <w:name w:val="xl2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4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character" w:customStyle="1" w:styleId="45">
    <w:name w:val="Char Char"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46">
    <w:name w:val="标题 4 字符"/>
    <w:basedOn w:val="21"/>
    <w:link w:val="5"/>
    <w:semiHidden/>
    <w:uiPriority w:val="9"/>
    <w:rPr>
      <w:color w:val="366091" w:themeColor="accent1" w:themeShade="BF"/>
      <w:sz w:val="28"/>
      <w:szCs w:val="28"/>
    </w:rPr>
  </w:style>
  <w:style w:type="character" w:customStyle="1" w:styleId="47">
    <w:name w:val="标题 5 字符"/>
    <w:basedOn w:val="21"/>
    <w:link w:val="6"/>
    <w:semiHidden/>
    <w:uiPriority w:val="9"/>
    <w:rPr>
      <w:color w:val="366091" w:themeColor="accent1" w:themeShade="BF"/>
      <w:sz w:val="24"/>
      <w:szCs w:val="24"/>
    </w:rPr>
  </w:style>
  <w:style w:type="character" w:customStyle="1" w:styleId="48">
    <w:name w:val="标题 6 字符"/>
    <w:basedOn w:val="21"/>
    <w:link w:val="7"/>
    <w:semiHidden/>
    <w:uiPriority w:val="9"/>
    <w:rPr>
      <w:b/>
      <w:bCs/>
      <w:color w:val="366091" w:themeColor="accent1" w:themeShade="BF"/>
    </w:rPr>
  </w:style>
  <w:style w:type="character" w:customStyle="1" w:styleId="49">
    <w:name w:val="标题 7 字符"/>
    <w:basedOn w:val="21"/>
    <w:link w:val="8"/>
    <w:semiHidden/>
    <w:qFormat/>
    <w:uiPriority w:val="9"/>
    <w:rPr>
      <w:b/>
      <w:bCs/>
      <w:color w:val="585858" w:themeColor="text1" w:themeTint="A6"/>
    </w:rPr>
  </w:style>
  <w:style w:type="character" w:customStyle="1" w:styleId="50">
    <w:name w:val="标题 8 字符"/>
    <w:basedOn w:val="21"/>
    <w:link w:val="9"/>
    <w:semiHidden/>
    <w:qFormat/>
    <w:uiPriority w:val="9"/>
    <w:rPr>
      <w:color w:val="585858" w:themeColor="text1" w:themeTint="A6"/>
    </w:rPr>
  </w:style>
  <w:style w:type="character" w:customStyle="1" w:styleId="51">
    <w:name w:val="标题 9 字符"/>
    <w:basedOn w:val="21"/>
    <w:link w:val="10"/>
    <w:semiHidden/>
    <w:uiPriority w:val="9"/>
    <w:rPr>
      <w:rFonts w:eastAsia="宋体"/>
      <w:color w:val="585858" w:themeColor="text1" w:themeTint="A6"/>
    </w:rPr>
  </w:style>
  <w:style w:type="character" w:customStyle="1" w:styleId="52">
    <w:name w:val="标题 字符"/>
    <w:basedOn w:val="21"/>
    <w:link w:val="19"/>
    <w:uiPriority w:val="10"/>
    <w:rPr>
      <w:rFonts w:ascii="Cambria" w:hAnsi="Cambria" w:eastAsia="宋体"/>
      <w:spacing w:val="-10"/>
      <w:kern w:val="28"/>
      <w:sz w:val="56"/>
      <w:szCs w:val="56"/>
    </w:rPr>
  </w:style>
  <w:style w:type="character" w:customStyle="1" w:styleId="53">
    <w:name w:val="副标题 字符"/>
    <w:basedOn w:val="21"/>
    <w:link w:val="18"/>
    <w:uiPriority w:val="11"/>
    <w:rPr>
      <w:rFonts w:ascii="Cambria" w:hAnsi="Cambria" w:eastAsia="宋体"/>
      <w:color w:val="585858" w:themeColor="text1" w:themeTint="A6"/>
      <w:spacing w:val="15"/>
      <w:sz w:val="28"/>
      <w:szCs w:val="28"/>
    </w:rPr>
  </w:style>
  <w:style w:type="paragraph" w:styleId="54">
    <w:name w:val="Quote"/>
    <w:basedOn w:val="1"/>
    <w:next w:val="1"/>
    <w:link w:val="55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55">
    <w:name w:val="引用 字符"/>
    <w:basedOn w:val="21"/>
    <w:link w:val="54"/>
    <w:uiPriority w:val="29"/>
    <w:rPr>
      <w:rFonts w:ascii="Times New Roman" w:hAnsi="Times New Roman" w:eastAsia="宋体" w:cs="Times New Roman"/>
      <w:i/>
      <w:iCs/>
      <w:color w:val="3F3F3F" w:themeColor="text1" w:themeTint="BF"/>
      <w:szCs w:val="24"/>
    </w:rPr>
  </w:style>
  <w:style w:type="paragraph" w:styleId="56">
    <w:name w:val="List Paragraph"/>
    <w:basedOn w:val="1"/>
    <w:qFormat/>
    <w:uiPriority w:val="34"/>
    <w:pPr>
      <w:ind w:left="720"/>
      <w:contextualSpacing/>
    </w:pPr>
  </w:style>
  <w:style w:type="character" w:customStyle="1" w:styleId="57">
    <w:name w:val="Intense Emphasis"/>
    <w:basedOn w:val="21"/>
    <w:qFormat/>
    <w:uiPriority w:val="21"/>
    <w:rPr>
      <w:i/>
      <w:iCs/>
      <w:color w:val="366091" w:themeColor="accent1" w:themeShade="BF"/>
    </w:rPr>
  </w:style>
  <w:style w:type="paragraph" w:styleId="58">
    <w:name w:val="Intense Quote"/>
    <w:basedOn w:val="1"/>
    <w:next w:val="1"/>
    <w:link w:val="59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6091" w:themeColor="accent1" w:themeShade="BF"/>
    </w:rPr>
  </w:style>
  <w:style w:type="character" w:customStyle="1" w:styleId="59">
    <w:name w:val="明显引用 字符"/>
    <w:basedOn w:val="21"/>
    <w:link w:val="58"/>
    <w:uiPriority w:val="30"/>
    <w:rPr>
      <w:rFonts w:ascii="Times New Roman" w:hAnsi="Times New Roman" w:eastAsia="宋体" w:cs="Times New Roman"/>
      <w:i/>
      <w:iCs/>
      <w:color w:val="366091" w:themeColor="accent1" w:themeShade="BF"/>
      <w:szCs w:val="24"/>
    </w:rPr>
  </w:style>
  <w:style w:type="character" w:customStyle="1" w:styleId="60">
    <w:name w:val="Intense Reference"/>
    <w:basedOn w:val="21"/>
    <w:qFormat/>
    <w:uiPriority w:val="32"/>
    <w:rPr>
      <w:b/>
      <w:bCs/>
      <w:smallCaps/>
      <w:color w:val="366091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067C4-87A3-456D-BCFC-F2B6D85EE8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1721</Words>
  <Characters>2500</Characters>
  <Lines>50</Lines>
  <Paragraphs>14</Paragraphs>
  <TotalTime>1778</TotalTime>
  <ScaleCrop>false</ScaleCrop>
  <LinksUpToDate>false</LinksUpToDate>
  <CharactersWithSpaces>2630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2019-03-29T03:16:00Z</dcterms:created>
  <dc:creator>dell</dc:creator>
  <cp:lastModifiedBy>随风</cp:lastModifiedBy>
  <dcterms:modified xsi:type="dcterms:W3CDTF">2026-07-15T23:09:37Z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eyJoZGlkIjoiN2RkODQ1NTFjMzQ5OWMzZTJlYzVhOGE3NDcwOTBkMWQiLCJ1c2VySWQiOiI1NTQ4MzM0NTkifQ==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4573527F245C4458983E47B319F4C00D_12</vt:lpwstr>
  </property>
</Properties>
</file>